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4" w:rsidRPr="006A5DDF" w:rsidRDefault="009376AA" w:rsidP="006A5DDF">
      <w:pPr>
        <w:suppressAutoHyphens/>
        <w:ind w:left="284"/>
        <w:jc w:val="center"/>
        <w:textAlignment w:val="baseline"/>
        <w:rPr>
          <w:b/>
          <w:kern w:val="3"/>
          <w:sz w:val="28"/>
          <w:szCs w:val="28"/>
          <w:lang w:bidi="hi-IN"/>
        </w:rPr>
      </w:pPr>
      <w:r>
        <w:rPr>
          <w:b/>
          <w:kern w:val="3"/>
          <w:sz w:val="28"/>
          <w:szCs w:val="28"/>
          <w:lang w:bidi="hi-IN"/>
        </w:rPr>
        <w:t xml:space="preserve">                                                                                                             </w:t>
      </w:r>
    </w:p>
    <w:p w:rsidR="00F90094" w:rsidRPr="006A5DDF" w:rsidRDefault="00F90094" w:rsidP="00F90094">
      <w:pPr>
        <w:jc w:val="center"/>
        <w:rPr>
          <w:b/>
        </w:rPr>
      </w:pPr>
      <w:r w:rsidRPr="006A5DDF">
        <w:rPr>
          <w:b/>
        </w:rPr>
        <w:t xml:space="preserve">Административный регламент предоставления муниципальной услуги </w:t>
      </w:r>
      <w:r w:rsidRPr="006A5DDF">
        <w:rPr>
          <w:b/>
          <w:bCs/>
        </w:rPr>
        <w:t>«</w:t>
      </w:r>
      <w:r w:rsidRPr="006A5DDF">
        <w:rPr>
          <w:b/>
        </w:rPr>
        <w:t xml:space="preserve">Подготовка и утверждение документации по планировке территории» на территории </w:t>
      </w:r>
      <w:r w:rsidR="00BA5512" w:rsidRPr="006A5DDF">
        <w:rPr>
          <w:b/>
        </w:rPr>
        <w:t xml:space="preserve">сельского поселения </w:t>
      </w:r>
      <w:r w:rsidR="000863E0" w:rsidRPr="006A5DDF">
        <w:rPr>
          <w:b/>
        </w:rPr>
        <w:t>Зуевка</w:t>
      </w:r>
      <w:r w:rsidR="00BA5512" w:rsidRPr="006A5DDF">
        <w:rPr>
          <w:b/>
        </w:rPr>
        <w:t xml:space="preserve"> </w:t>
      </w:r>
      <w:r w:rsidRPr="006A5DDF">
        <w:rPr>
          <w:b/>
        </w:rPr>
        <w:t xml:space="preserve">муниципального района Нефтегорский Самарской области </w:t>
      </w:r>
    </w:p>
    <w:p w:rsidR="00E53A59" w:rsidRPr="006A5DDF" w:rsidRDefault="00E53A59" w:rsidP="00F90094">
      <w:pPr>
        <w:jc w:val="center"/>
        <w:rPr>
          <w:b/>
        </w:rPr>
      </w:pPr>
    </w:p>
    <w:p w:rsidR="00F90094" w:rsidRPr="00E53A59" w:rsidRDefault="00E53A59" w:rsidP="00F90094">
      <w:pPr>
        <w:widowControl w:val="0"/>
        <w:autoSpaceDE w:val="0"/>
        <w:autoSpaceDN w:val="0"/>
        <w:adjustRightInd w:val="0"/>
        <w:ind w:firstLine="851"/>
        <w:jc w:val="center"/>
        <w:rPr>
          <w:bCs/>
          <w:i/>
        </w:rPr>
      </w:pPr>
      <w:r w:rsidRPr="00E53A59">
        <w:rPr>
          <w:bCs/>
          <w:i/>
        </w:rPr>
        <w:t>( в редакции постановлени</w:t>
      </w:r>
      <w:r w:rsidR="00A4712E">
        <w:rPr>
          <w:bCs/>
          <w:i/>
        </w:rPr>
        <w:t>й</w:t>
      </w:r>
      <w:r w:rsidRPr="00E53A59">
        <w:rPr>
          <w:bCs/>
          <w:i/>
        </w:rPr>
        <w:t xml:space="preserve"> от 19.0</w:t>
      </w:r>
      <w:r w:rsidR="00D13796">
        <w:rPr>
          <w:bCs/>
          <w:i/>
        </w:rPr>
        <w:t>6</w:t>
      </w:r>
      <w:r w:rsidRPr="00E53A59">
        <w:rPr>
          <w:bCs/>
          <w:i/>
        </w:rPr>
        <w:t>.2023 г. № 8</w:t>
      </w:r>
      <w:r w:rsidR="00A4712E">
        <w:rPr>
          <w:bCs/>
          <w:i/>
        </w:rPr>
        <w:t>, от 30.11.2023 г. № 132</w:t>
      </w:r>
      <w:r w:rsidR="004F79C2">
        <w:rPr>
          <w:bCs/>
          <w:i/>
        </w:rPr>
        <w:t>,                               от 30.08.2024 г. № 87</w:t>
      </w:r>
      <w:r w:rsidRPr="00E53A59">
        <w:rPr>
          <w:bCs/>
          <w:i/>
        </w:rPr>
        <w:t>)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tbl>
      <w:tblPr>
        <w:tblW w:w="10173" w:type="dxa"/>
        <w:tblLook w:val="04A0"/>
      </w:tblPr>
      <w:tblGrid>
        <w:gridCol w:w="9606"/>
        <w:gridCol w:w="567"/>
      </w:tblGrid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1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</w:t>
            </w:r>
            <w:r w:rsidRPr="00DB15D5">
              <w:rPr>
                <w:rFonts w:eastAsia="Calibri"/>
                <w:iCs/>
              </w:rPr>
              <w:t xml:space="preserve">. Общие положения                  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II</w:t>
            </w:r>
            <w:r w:rsidRPr="00DB15D5">
              <w:rPr>
                <w:rFonts w:eastAsia="Calibri"/>
                <w:iCs/>
              </w:rPr>
              <w:t xml:space="preserve">. Стандарт предоставления </w:t>
            </w:r>
            <w:r w:rsidRPr="00DB15D5">
              <w:rPr>
                <w:bCs/>
              </w:rPr>
              <w:t xml:space="preserve">муниципальной </w:t>
            </w:r>
            <w:r w:rsidRPr="00DB15D5">
              <w:rPr>
                <w:rFonts w:eastAsia="Calibri"/>
                <w:iCs/>
              </w:rPr>
              <w:t>услуги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6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III</w:t>
            </w:r>
            <w:r w:rsidRPr="00DB15D5">
              <w:rPr>
                <w:rFonts w:eastAsia="Calibri"/>
                <w:iCs/>
              </w:rPr>
      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20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IV</w:t>
            </w:r>
            <w:r w:rsidRPr="00DB15D5">
              <w:rPr>
                <w:rFonts w:eastAsia="Calibri"/>
                <w:iCs/>
              </w:rPr>
              <w:t xml:space="preserve">. Формы </w:t>
            </w:r>
            <w:proofErr w:type="gramStart"/>
            <w:r w:rsidRPr="00DB15D5">
              <w:rPr>
                <w:rFonts w:eastAsia="Calibri"/>
                <w:iCs/>
              </w:rPr>
              <w:t>контроля за</w:t>
            </w:r>
            <w:proofErr w:type="gramEnd"/>
            <w:r w:rsidRPr="00DB15D5">
              <w:rPr>
                <w:rFonts w:eastAsia="Calibri"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28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V</w:t>
            </w:r>
            <w:r w:rsidRPr="00DB15D5">
              <w:rPr>
                <w:rFonts w:eastAsia="Calibri"/>
                <w:iCs/>
              </w:rPr>
              <w:t xml:space="preserve">. </w:t>
            </w:r>
            <w:r w:rsidRPr="00DB15D5">
              <w:t>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1. Форма заявления </w:t>
            </w:r>
            <w:r w:rsidRPr="00DB15D5">
              <w:rPr>
                <w:lang w:bidi="ru-RU"/>
              </w:rPr>
              <w:t xml:space="preserve">о принятии решения о подготовке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  <w:r w:rsidR="00DB069C" w:rsidRPr="00DB15D5">
              <w:rPr>
                <w:rFonts w:eastAsia="Calibri"/>
                <w:iCs/>
              </w:rPr>
              <w:t>4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2.Форма заявления об утверждении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  <w:r w:rsidR="00DB069C" w:rsidRPr="00DB15D5">
              <w:rPr>
                <w:rFonts w:eastAsia="Calibri"/>
                <w:iCs/>
              </w:rPr>
              <w:t>6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Приложение № 3. Форма заявления о принятии решения по внесению изменений в документацию по планировке территории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37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B15D5">
              <w:rPr>
                <w:rFonts w:eastAsia="Calibri"/>
                <w:iCs/>
              </w:rPr>
              <w:t xml:space="preserve">Приложение № 4. Форма задания на разработку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39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5. Форма предложения о подготовке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DB15D5">
              <w:rPr>
                <w:rFonts w:eastAsia="Calibri"/>
                <w:iCs/>
              </w:rPr>
              <w:t>Приложение № 6. Форма уведомления об отказе в приеме документов, необходимых для предоставления муниципальной услуги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bCs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7. Форма решения</w:t>
            </w:r>
            <w:r w:rsidRPr="00DB15D5">
              <w:rPr>
                <w:rFonts w:eastAsia="Tahoma"/>
                <w:bCs/>
                <w:lang w:bidi="ru-RU"/>
              </w:rPr>
              <w:t xml:space="preserve"> о подготовке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autoSpaceDE w:val="0"/>
              <w:autoSpaceDN w:val="0"/>
              <w:jc w:val="both"/>
              <w:rPr>
                <w:rFonts w:eastAsia="Tahoma"/>
                <w:bCs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8. Форма решения о подготовке документации по внесению изменений в документацию по планировке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9. Форма решения</w:t>
            </w:r>
            <w:r w:rsidRPr="00DB15D5">
              <w:rPr>
                <w:rFonts w:eastAsia="Tahoma"/>
                <w:lang w:bidi="ru-RU"/>
              </w:rPr>
              <w:t xml:space="preserve"> об отказе в подготовке документации по планировке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10. Форма решения </w:t>
            </w:r>
            <w:proofErr w:type="gramStart"/>
            <w:r w:rsidRPr="00DB15D5">
              <w:rPr>
                <w:rFonts w:eastAsia="Tahoma"/>
                <w:lang w:bidi="ru-RU"/>
              </w:rPr>
              <w:t>об отказе в подготовке документации по внесению изменений в документацию по планировке</w:t>
            </w:r>
            <w:proofErr w:type="gramEnd"/>
            <w:r w:rsidRPr="00DB15D5">
              <w:rPr>
                <w:rFonts w:eastAsia="Tahoma"/>
                <w:lang w:bidi="ru-RU"/>
              </w:rPr>
              <w:t xml:space="preserve">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11. Форма решения об утверждении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12. Форма решения о внесении изменений в документацию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Tahoma"/>
                <w:lang w:bidi="ru-RU"/>
              </w:rPr>
              <w:t>Приложение №13. Форма решения об отклонении документации по планировке территории и направлении её на доработку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2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3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6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8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52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54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56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Приложение № 14.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58</w:t>
            </w:r>
          </w:p>
        </w:tc>
      </w:tr>
    </w:tbl>
    <w:p w:rsidR="007D66D7" w:rsidRDefault="007D66D7" w:rsidP="007D66D7">
      <w:pPr>
        <w:pStyle w:val="aff0"/>
        <w:jc w:val="lef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0" w:name="_Toc89083252"/>
    </w:p>
    <w:p w:rsidR="00F90094" w:rsidRPr="007D66D7" w:rsidRDefault="00F90094" w:rsidP="007D66D7">
      <w:pPr>
        <w:pStyle w:val="aff0"/>
        <w:rPr>
          <w:rFonts w:ascii="Times New Roman" w:hAnsi="Times New Roman"/>
          <w:sz w:val="24"/>
          <w:szCs w:val="24"/>
        </w:rPr>
      </w:pPr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</w:t>
      </w:r>
      <w:r w:rsidRPr="00DB15D5">
        <w:rPr>
          <w:rFonts w:ascii="Times New Roman" w:hAnsi="Times New Roman"/>
          <w:sz w:val="24"/>
          <w:szCs w:val="24"/>
        </w:rPr>
        <w:t>. Общие положения</w:t>
      </w:r>
      <w:bookmarkEnd w:id="0"/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B15D5">
        <w:t xml:space="preserve">Административный регламент предоставления муниципальной услуги </w:t>
      </w:r>
      <w:r w:rsidRPr="00DB15D5">
        <w:rPr>
          <w:bCs/>
        </w:rPr>
        <w:t>«</w:t>
      </w:r>
      <w:r w:rsidRPr="00DB15D5">
        <w:t xml:space="preserve">Подготовка и утверждение документации по планировке территории» </w:t>
      </w:r>
      <w:r w:rsidR="00BA5512" w:rsidRPr="00DB15D5">
        <w:t xml:space="preserve">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 xml:space="preserve">муниципального района Нефтегорский Самарской области (далее – Административный </w:t>
      </w:r>
      <w:r w:rsidRPr="00DB15D5">
        <w:lastRenderedPageBreak/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</w:t>
      </w:r>
      <w:r w:rsidR="00BA5512" w:rsidRPr="00DB15D5">
        <w:t xml:space="preserve">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>муниципального района Нефтегорский (далее – Администрация) полномочий по принятию решений о подготовке, утверждении документации</w:t>
      </w:r>
      <w:proofErr w:type="gramEnd"/>
      <w:r w:rsidRPr="00DB15D5">
        <w:t xml:space="preserve"> по планировке территории на территории</w:t>
      </w:r>
      <w:r w:rsidR="00BA5512" w:rsidRPr="00DB15D5">
        <w:t xml:space="preserve"> 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>муниципального района Нефтегорский Самарской области (далее – муниципальная услуга).</w:t>
      </w:r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DB15D5">
        <w:t xml:space="preserve">Муниципальная услуга </w:t>
      </w:r>
      <w:r w:rsidRPr="00DB15D5">
        <w:rPr>
          <w:lang w:bidi="ru-RU"/>
        </w:rPr>
        <w:t>предоставляется в отношении документации по планировке территории, предусматривающей размещение объектов местного значения</w:t>
      </w:r>
      <w:r w:rsidR="00BA5512" w:rsidRPr="00DB15D5">
        <w:rPr>
          <w:lang w:bidi="ru-RU"/>
        </w:rPr>
        <w:t xml:space="preserve"> 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муниципального района Нефтегорский Самарской области и иных объектов капитального строительства, размещение которых пл</w:t>
      </w:r>
      <w:r w:rsidR="00BA5512" w:rsidRPr="00DB15D5">
        <w:rPr>
          <w:lang w:bidi="ru-RU"/>
        </w:rPr>
        <w:t xml:space="preserve">анируется </w:t>
      </w:r>
      <w:r w:rsidRPr="00DB15D5">
        <w:rPr>
          <w:lang w:bidi="ru-RU"/>
        </w:rPr>
        <w:t xml:space="preserve">в границах </w:t>
      </w:r>
      <w:r w:rsidR="00BA5512" w:rsidRPr="00DB15D5">
        <w:rPr>
          <w:lang w:bidi="ru-RU"/>
        </w:rPr>
        <w:t xml:space="preserve">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муниципального района Нефтегорский Самарской области.</w:t>
      </w:r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bidi="ru-RU"/>
        </w:rPr>
      </w:pPr>
      <w:proofErr w:type="gramStart"/>
      <w:r w:rsidRPr="00DB15D5">
        <w:t>Заявителями на получение муниципальной услуги</w:t>
      </w:r>
      <w:r w:rsidRPr="00DB15D5">
        <w:rPr>
          <w:lang w:bidi="ru-RU"/>
        </w:rPr>
        <w:t xml:space="preserve"> являются физические или юридические лица (далее - заявитель), заинтересованные в строительстве, реконструкции объектов местного значения </w:t>
      </w:r>
      <w:r w:rsidR="00BA5512" w:rsidRPr="00DB15D5">
        <w:rPr>
          <w:lang w:bidi="ru-RU"/>
        </w:rPr>
        <w:t xml:space="preserve">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 xml:space="preserve">муниципального района Нефтегорский в границах </w:t>
      </w:r>
      <w:r w:rsidR="00BA5512" w:rsidRPr="00DB15D5">
        <w:rPr>
          <w:lang w:bidi="ru-RU"/>
        </w:rPr>
        <w:t>данного поселения</w:t>
      </w:r>
      <w:r w:rsidRPr="00DB15D5">
        <w:rPr>
          <w:lang w:bidi="ru-RU"/>
        </w:rPr>
        <w:t xml:space="preserve">, иных объектов капитального строительства, размещение которых планируется </w:t>
      </w:r>
      <w:r w:rsidR="00BA5512" w:rsidRPr="00DB15D5">
        <w:rPr>
          <w:lang w:bidi="ru-RU"/>
        </w:rPr>
        <w:t xml:space="preserve">в границах сельского поселения </w:t>
      </w:r>
      <w:r w:rsidR="000863E0">
        <w:rPr>
          <w:lang w:bidi="ru-RU"/>
        </w:rPr>
        <w:t>Зуевка</w:t>
      </w:r>
      <w:r w:rsidRPr="00DB15D5">
        <w:rPr>
          <w:lang w:bidi="ru-RU"/>
        </w:rPr>
        <w:t>, за исключением случаев, указанных в частях 2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- 4.2</w:t>
      </w:r>
      <w:r w:rsidR="00BA5512" w:rsidRPr="00DB15D5">
        <w:rPr>
          <w:lang w:bidi="ru-RU"/>
        </w:rPr>
        <w:t>, 5.2</w:t>
      </w:r>
      <w:r w:rsidRPr="00DB15D5">
        <w:rPr>
          <w:lang w:bidi="ru-RU"/>
        </w:rPr>
        <w:t xml:space="preserve"> статьи 45 Градостроительного кодекса Российской Федерации, объектов местного значения </w:t>
      </w:r>
      <w:r w:rsidR="00BA5512" w:rsidRPr="00DB15D5">
        <w:rPr>
          <w:lang w:bidi="ru-RU"/>
        </w:rPr>
        <w:t>сельского</w:t>
      </w:r>
      <w:proofErr w:type="gramEnd"/>
      <w:r w:rsidR="00BA5512" w:rsidRPr="00DB15D5">
        <w:rPr>
          <w:lang w:bidi="ru-RU"/>
        </w:rPr>
        <w:t xml:space="preserve"> поселения</w:t>
      </w:r>
      <w:r w:rsidRPr="00DB15D5">
        <w:rPr>
          <w:lang w:bidi="ru-RU"/>
        </w:rPr>
        <w:t xml:space="preserve">, финансирование строительства, реконструкции которого осуществляется полностью за </w:t>
      </w:r>
      <w:r w:rsidR="00BA5512" w:rsidRPr="00DB15D5">
        <w:rPr>
          <w:lang w:bidi="ru-RU"/>
        </w:rPr>
        <w:t xml:space="preserve">счет средств местного бюджета сельского поселения </w:t>
      </w:r>
      <w:r w:rsidR="000863E0">
        <w:rPr>
          <w:lang w:bidi="ru-RU"/>
        </w:rPr>
        <w:t>Зуевка</w:t>
      </w:r>
      <w:r w:rsidRPr="00DB15D5">
        <w:rPr>
          <w:lang w:bidi="ru-RU"/>
        </w:rPr>
        <w:t xml:space="preserve"> и размещение которого планируется в границах </w:t>
      </w:r>
      <w:r w:rsidR="00BA5512" w:rsidRPr="00DB15D5">
        <w:rPr>
          <w:lang w:bidi="ru-RU"/>
        </w:rPr>
        <w:t>сельского поселения</w:t>
      </w:r>
      <w:r w:rsidRPr="00DB15D5">
        <w:rPr>
          <w:lang w:bidi="ru-RU"/>
        </w:rPr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DB15D5">
        <w:rPr>
          <w:lang w:bidi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представитель).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 Порядок информирования о правилах предоставления муниципальной услуги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0863E0">
        <w:t>Зуевка</w:t>
      </w:r>
      <w:r w:rsidRPr="00DB15D5">
        <w:t xml:space="preserve"> (далее - Администрация поселения), муниципальное бюджетное учреждение муниципального района Нефтегорский «Многофункциональный центр предоставления государственных и муниципальных услуг» (далее - МБУ «МФЦ»).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официальном интернет-сайте Администрации сельского поселения</w:t>
      </w:r>
      <w:r w:rsidR="000863E0">
        <w:t xml:space="preserve"> Зуевка</w:t>
      </w:r>
      <w:r w:rsidRPr="00DB15D5">
        <w:t xml:space="preserve">: </w:t>
      </w:r>
      <w:r w:rsidRPr="00DB15D5">
        <w:rPr>
          <w:lang w:val="en-US"/>
        </w:rPr>
        <w:t>http</w:t>
      </w:r>
      <w:r w:rsidRPr="00DB15D5">
        <w:t xml:space="preserve">:// </w:t>
      </w:r>
      <w:r w:rsidR="000863E0">
        <w:t>зуевка63.рф</w:t>
      </w:r>
      <w:r w:rsidRPr="00DB15D5">
        <w:t>.;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на Едином портале государственных и муниципальных услуг (функций) (далее – Единый портал): www.gosuslugi.ru,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Портале государственных и муниципальных услуг Самарской области (далее – Портал): www.uslugi.samregion.ru;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портале «Сеть многофункциональных центров предоставления государственных и муниципальных услуг» по адресу: www.mfc63.samregion.ru;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информационных стендах в помещении приема заявлений в уполномоченном органе;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 по адресу: </w:t>
      </w:r>
      <w:hyperlink r:id="rId8" w:history="1">
        <w:r w:rsidRPr="00DB15D5">
          <w:rPr>
            <w:rStyle w:val="a8"/>
          </w:rPr>
          <w:t>www.mfc63.samregion.ru</w:t>
        </w:r>
      </w:hyperlink>
      <w:r w:rsidRPr="00DB15D5">
        <w:t>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1.4.2. Информирование осуществляется по вопросам, касающимся: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способов подачи заявления о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адресов Администрации и МФЦ;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справочной информации о работе Администрации;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документов, необходимых для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порядка и сроков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Получение информации по вопросам предоставления муниципальной услуги осуществляется бесплатно.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1.4.3. Индивидуальное консультирование лично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Индивидуальное консультирование лично одного лица специалистом Администрации не может превышать 20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 случае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1.4.4. Индивидуальное консультирование по почте (по электронной почте)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DB15D5">
        <w:t>срок</w:t>
      </w:r>
      <w:proofErr w:type="gramEnd"/>
      <w:r w:rsidRPr="00DB15D5">
        <w:t xml:space="preserve"> не превышающий 10 рабочих дней со дня регистрации обращения.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1.4.5. Индивидуальное консультирование по телефону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Время разговора не должно превышать 10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1.4.6. Публичное письменное информирование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DB15D5" w:rsidDel="00CA6636">
        <w:t xml:space="preserve"> </w:t>
      </w:r>
      <w:r w:rsidRPr="00DB15D5">
        <w:t xml:space="preserve">на официальном сайте органов местного самоуправления сельского поселения </w:t>
      </w:r>
      <w:r w:rsidR="000863E0">
        <w:t>Зуевка</w:t>
      </w:r>
      <w:r w:rsidRPr="00DB15D5">
        <w:t xml:space="preserve">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1.4.7. Публичное устное информирование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 xml:space="preserve">1.4.9. На информационных стендах в местах предоставления муниципальной услуги размещаются следующие информационные материалы: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извлечения из нормативных правовых актов содержащих нормы, регулирующие предоставление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перечень документов, представляемых заявителем, и требования, предъявляемые к этим документам;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формы документов для заполнения, образцы заполнения документов;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перечень оснований для отказа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1.4.10. На официальном сайте органов местного самоуправления сельского поселения </w:t>
      </w:r>
      <w:r w:rsidR="00E568D0">
        <w:t>Зуевка</w:t>
      </w:r>
      <w:r w:rsidRPr="00DB15D5">
        <w:t xml:space="preserve"> в сети Интернет: </w:t>
      </w:r>
      <w:r w:rsidRPr="00DB15D5">
        <w:rPr>
          <w:lang w:val="en-US"/>
        </w:rPr>
        <w:t>http</w:t>
      </w:r>
      <w:r w:rsidRPr="00DB15D5">
        <w:t xml:space="preserve">:// </w:t>
      </w:r>
      <w:r w:rsidR="000863E0">
        <w:t>зуевка63.рф</w:t>
      </w:r>
      <w:r w:rsidRPr="00DB15D5">
        <w:t xml:space="preserve"> размещаются следующие информационные материалы: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полное наименование и полный почтовый адрес Администрации сельского поселения </w:t>
      </w:r>
      <w:r w:rsidR="00E568D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справочные телефоны, по которым можно получить консультацию о правилах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 электронной почты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полный текст настоящего Административного регламента с приложениями к нему;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информационные материалы, содержащиеся на стендах в местах предоставления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полный текст Административного регламента с приложениями к нему;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перечень документов предоставляемых заявителем и </w:t>
      </w:r>
      <w:proofErr w:type="gramStart"/>
      <w:r w:rsidRPr="00DB15D5">
        <w:t>требования</w:t>
      </w:r>
      <w:proofErr w:type="gramEnd"/>
      <w:r w:rsidRPr="00DB15D5">
        <w:t xml:space="preserve"> предъявляемые к этим документам;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образец заполнения;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полное наименование и полный почтовый адрес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 электронной почты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справочные телефоны, по которым можно получить консультацию по порядку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DB15D5">
        <w:lastRenderedPageBreak/>
        <w:t>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1.</w:t>
      </w:r>
      <w:r w:rsidR="00370FB6" w:rsidRPr="00DB15D5">
        <w:t>4.12</w:t>
      </w:r>
      <w:r w:rsidRPr="00DB15D5"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1.</w:t>
      </w:r>
      <w:r w:rsidR="00370FB6" w:rsidRPr="00DB15D5">
        <w:t>4.</w:t>
      </w:r>
      <w:r w:rsidRPr="00DB15D5">
        <w:t>1</w:t>
      </w:r>
      <w:r w:rsidR="00370FB6" w:rsidRPr="00DB15D5">
        <w:t>3</w:t>
      </w:r>
      <w:r w:rsidRPr="00DB15D5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портале, </w:t>
      </w:r>
      <w:bookmarkStart w:id="1" w:name="_Hlk79013065"/>
      <w:r w:rsidRPr="00DB15D5">
        <w:t xml:space="preserve">региональном портале, </w:t>
      </w:r>
      <w:bookmarkEnd w:id="1"/>
      <w:r w:rsidRPr="00DB15D5">
        <w:t xml:space="preserve">а также в </w:t>
      </w:r>
      <w:r w:rsidR="00370FB6" w:rsidRPr="00DB15D5">
        <w:t>Администрации</w:t>
      </w:r>
      <w:r w:rsidRPr="00DB15D5">
        <w:t xml:space="preserve"> при обращении заявителя лично, по телефону </w:t>
      </w:r>
      <w:r w:rsidR="00370FB6" w:rsidRPr="00DB15D5">
        <w:t xml:space="preserve">или </w:t>
      </w:r>
      <w:r w:rsidRPr="00DB15D5">
        <w:t xml:space="preserve">посредством электронной почты.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pStyle w:val="aff0"/>
        <w:spacing w:before="0" w:after="0"/>
        <w:rPr>
          <w:rFonts w:ascii="Times New Roman" w:hAnsi="Times New Roman"/>
          <w:sz w:val="24"/>
          <w:szCs w:val="24"/>
        </w:rPr>
      </w:pPr>
      <w:bookmarkStart w:id="2" w:name="_Toc89083253"/>
      <w:r w:rsidRPr="00DB15D5">
        <w:rPr>
          <w:rFonts w:ascii="Times New Roman" w:hAnsi="Times New Roman"/>
          <w:sz w:val="24"/>
          <w:szCs w:val="24"/>
        </w:rPr>
        <w:t>Раздел II. Стандарт предоставления муниципальной услуги</w:t>
      </w:r>
      <w:bookmarkEnd w:id="2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2.1. Наименование муниципальной услуги – «Подготовка и утверждение документации по планировке территории» на территории </w:t>
      </w:r>
      <w:r w:rsidR="00370FB6" w:rsidRPr="00DB15D5">
        <w:rPr>
          <w:bCs/>
        </w:rPr>
        <w:t xml:space="preserve">сельского поселения </w:t>
      </w:r>
      <w:r w:rsidR="000863E0">
        <w:rPr>
          <w:bCs/>
        </w:rPr>
        <w:t>Зуевка</w:t>
      </w:r>
      <w:r w:rsidR="00370FB6" w:rsidRPr="00DB15D5">
        <w:rPr>
          <w:bCs/>
        </w:rPr>
        <w:t xml:space="preserve"> </w:t>
      </w:r>
      <w:r w:rsidRPr="00DB15D5">
        <w:rPr>
          <w:bCs/>
        </w:rPr>
        <w:t>муниципального района Нефтегорский Самарской области.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2.2. Муниципальная услуга оказывается Администрацией. Административные процедуры, связанные с исполнением муниципальной услуги, осуществляют специалисты </w:t>
      </w:r>
      <w:r w:rsidR="00370FB6" w:rsidRPr="00DB15D5">
        <w:rPr>
          <w:bCs/>
        </w:rPr>
        <w:t>Администрации.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370FB6" w:rsidRPr="00DB15D5">
        <w:rPr>
          <w:bCs/>
        </w:rPr>
        <w:t>Администрацию.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При предоставлении муниципальной услуги органы местного самоуправления взаимодействуют </w:t>
      </w:r>
      <w:proofErr w:type="gramStart"/>
      <w:r w:rsidRPr="00DB15D5">
        <w:rPr>
          <w:bCs/>
        </w:rPr>
        <w:t>с</w:t>
      </w:r>
      <w:proofErr w:type="gramEnd"/>
      <w:r w:rsidRPr="00DB15D5">
        <w:rPr>
          <w:bCs/>
        </w:rPr>
        <w:t>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Федеральной налоговой службой;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Федеральной службой регистрации, кадастра и картографии.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2.3. </w:t>
      </w:r>
      <w:r w:rsidRPr="00DB15D5">
        <w:rPr>
          <w:rFonts w:eastAsia="Calibri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bCs/>
          <w:sz w:val="24"/>
          <w:szCs w:val="24"/>
        </w:rPr>
        <w:t>2.4. Для получения муниципальной услуги з</w:t>
      </w:r>
      <w:r w:rsidRPr="00DB15D5">
        <w:rPr>
          <w:rFonts w:eastAsia="Calibri"/>
          <w:bCs/>
          <w:sz w:val="24"/>
          <w:szCs w:val="24"/>
          <w:lang w:eastAsia="en-US"/>
        </w:rPr>
        <w:t>аявитель представляет следующие документы независимо от категории и основания обращения: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 удостоверяющий личность (предоставляется при обращении в МФЦ, Уполномоченный орган);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заявление: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- в форме документа на бумажном носителе согласно приложению №1, №2 к настоящему Административному регламенту;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№63-Ф3 «Об электронной подписи» (далее - Федеральный закон №63-Ф3).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ии и ау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lastRenderedPageBreak/>
        <w:t>2.5.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Для принятия решения о подготовке документации по планировке территории или внесения изменений в документацию по планировке территории заявитель самостоятельно представляет следующие документы: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62658F" w:rsidRPr="0062658F">
        <w:rPr>
          <w:rFonts w:eastAsia="Calibri"/>
          <w:bCs/>
          <w:i/>
          <w:sz w:val="24"/>
          <w:szCs w:val="24"/>
          <w:lang w:eastAsia="en-US"/>
        </w:rPr>
        <w:t>утратил силу (Постановление от 30.11.2023 г. № 132);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проект задания на разработку проекта планировки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утратил силу </w:t>
      </w:r>
      <w:proofErr w:type="gramStart"/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( </w:t>
      </w:r>
      <w:proofErr w:type="gramEnd"/>
      <w:r w:rsidR="00E53A59" w:rsidRPr="00E53A59">
        <w:rPr>
          <w:rFonts w:eastAsia="Calibri"/>
          <w:bCs/>
          <w:i/>
          <w:sz w:val="24"/>
          <w:szCs w:val="24"/>
          <w:lang w:eastAsia="en-US"/>
        </w:rPr>
        <w:t>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утратил силу </w:t>
      </w:r>
      <w:proofErr w:type="gramStart"/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( </w:t>
      </w:r>
      <w:proofErr w:type="gramEnd"/>
      <w:r w:rsidR="00E53A59" w:rsidRPr="00E53A59">
        <w:rPr>
          <w:rFonts w:eastAsia="Calibri"/>
          <w:bCs/>
          <w:i/>
          <w:sz w:val="24"/>
          <w:szCs w:val="24"/>
          <w:lang w:eastAsia="en-US"/>
        </w:rPr>
        <w:t>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утратил силу ( 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2.6. Для принятия решения об утверждении документации по планировке территории или утверждения изменений в документацию по планировке территории заявитель самостоятельно представляет следующие документы: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основная часть проекта межевания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>материалы по обоснованию проекта межевания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2.7.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Заявление и прилагаемые документы могут быть представлены (направлены) заявителем одним из следующих способов: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 на бумажном носителе посредством личного обращения в Администрацию  либо посредством почтового отправления с уведомлением о вручении;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на бумажном носителе посредством личного обращения в Администрацию </w:t>
      </w:r>
      <w:r w:rsidRPr="00DB15D5">
        <w:rPr>
          <w:rFonts w:eastAsia="Calibri"/>
          <w:sz w:val="24"/>
          <w:szCs w:val="24"/>
          <w:lang w:eastAsia="en-US"/>
        </w:rPr>
        <w:t>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DB15D5">
        <w:rPr>
          <w:rFonts w:eastAsia="Calibri"/>
          <w:sz w:val="24"/>
          <w:szCs w:val="24"/>
          <w:lang w:eastAsia="en-US"/>
        </w:rPr>
        <w:t>, органами местного самоуправления";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электронной форме посредством Единого портала, регионального портала.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B15D5">
        <w:rPr>
          <w:rFonts w:eastAsia="Calibri"/>
          <w:bCs/>
          <w:lang w:eastAsia="en-US"/>
        </w:rPr>
        <w:t>В случае направления заявления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</w:t>
      </w:r>
      <w:proofErr w:type="gramEnd"/>
      <w:r w:rsidRPr="00DB15D5">
        <w:rPr>
          <w:rFonts w:eastAsia="Calibri"/>
          <w:bCs/>
          <w:lang w:eastAsia="en-US"/>
        </w:rPr>
        <w:t xml:space="preserve"> системы в установленном Правительством Российской Федерации </w:t>
      </w:r>
      <w:r w:rsidRPr="00DB15D5">
        <w:rPr>
          <w:rFonts w:eastAsia="Calibri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15D5">
        <w:rPr>
          <w:rFonts w:eastAsia="Calibri"/>
          <w:lang w:eastAsia="en-US"/>
        </w:rPr>
        <w:t xml:space="preserve">Заявление направляется заявителем или его представителем вместе с прикрепленными электронными документами, указанными </w:t>
      </w:r>
      <w:r w:rsidRPr="00DB15D5">
        <w:rPr>
          <w:rFonts w:eastAsia="Calibri"/>
          <w:bCs/>
          <w:lang w:eastAsia="en-US"/>
        </w:rPr>
        <w:t>в подпунктах "1", "3" пункта 2.4 настоящего Административного регламента</w:t>
      </w:r>
      <w:r w:rsidRPr="00DB15D5">
        <w:rPr>
          <w:rFonts w:eastAsia="Calibri"/>
          <w:lang w:eastAsia="en-US"/>
        </w:rPr>
        <w:t xml:space="preserve">. </w:t>
      </w:r>
      <w:proofErr w:type="gramStart"/>
      <w:r w:rsidRPr="00DB15D5">
        <w:rPr>
          <w:rFonts w:eastAsia="Calibri"/>
          <w:lang w:eastAsia="en-US"/>
        </w:rPr>
        <w:t xml:space="preserve">Заявление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DB15D5">
        <w:rPr>
          <w:rFonts w:eastAsia="Calibri"/>
          <w:lang w:eastAsia="en-US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</w:t>
      </w:r>
      <w:proofErr w:type="gramEnd"/>
      <w:r w:rsidRPr="00DB15D5">
        <w:rPr>
          <w:rFonts w:eastAsia="Calibri"/>
          <w:lang w:eastAsia="en-US"/>
        </w:rPr>
        <w:t xml:space="preserve"> </w:t>
      </w:r>
      <w:proofErr w:type="gramStart"/>
      <w:r w:rsidRPr="00DB15D5">
        <w:rPr>
          <w:rFonts w:eastAsia="Calibri"/>
          <w:lang w:eastAsia="en-US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DB15D5">
        <w:rPr>
          <w:rFonts w:eastAsia="Calibri"/>
          <w:lang w:eastAsia="en-US"/>
        </w:rPr>
        <w:t xml:space="preserve">, </w:t>
      </w:r>
      <w:proofErr w:type="gramStart"/>
      <w:r w:rsidRPr="00DB15D5">
        <w:rPr>
          <w:rFonts w:eastAsia="Calibri"/>
          <w:lang w:eastAsia="en-US"/>
        </w:rPr>
        <w:t>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</w:t>
      </w:r>
      <w:proofErr w:type="gramEnd"/>
      <w:r w:rsidRPr="00DB15D5">
        <w:rPr>
          <w:rFonts w:eastAsia="Calibri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DB15D5">
        <w:rPr>
          <w:rFonts w:eastAsia="Calibri"/>
          <w:lang w:eastAsia="en-US"/>
        </w:rPr>
        <w:t>"(</w:t>
      </w:r>
      <w:proofErr w:type="gramEnd"/>
      <w:r w:rsidRPr="00DB15D5">
        <w:rPr>
          <w:rFonts w:eastAsia="Calibri"/>
          <w:lang w:eastAsia="en-US"/>
        </w:rPr>
        <w:t>далее – усиленная неквалифицированная электронная подпись).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В целях предоставления муниципальной услуги заявителю обеспечивается в </w:t>
      </w:r>
      <w:r w:rsidRPr="00DB15D5">
        <w:rPr>
          <w:rFonts w:eastAsia="Calibri"/>
          <w:lang w:eastAsia="en-US"/>
        </w:rPr>
        <w:t xml:space="preserve">МФЦ </w:t>
      </w:r>
      <w:r w:rsidRPr="00DB15D5">
        <w:rPr>
          <w:rFonts w:eastAsia="Calibri"/>
          <w:bCs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B15D5">
        <w:rPr>
          <w:rFonts w:eastAsia="Calibri"/>
          <w:bCs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B15D5">
        <w:rPr>
          <w:rFonts w:eastAsia="Calibri"/>
          <w:bCs/>
          <w:lang w:eastAsia="en-US"/>
        </w:rPr>
        <w:t xml:space="preserve"> и муниципальных услуг".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2.8. </w:t>
      </w:r>
      <w:r w:rsidRPr="00DB15D5">
        <w:rPr>
          <w:rFonts w:eastAsia="Calibri"/>
          <w:bCs/>
          <w:lang w:eastAsia="en-US"/>
        </w:rPr>
        <w:tab/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а)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xml</w:t>
      </w:r>
      <w:proofErr w:type="spellEnd"/>
      <w:r w:rsidRPr="00DB15D5">
        <w:rPr>
          <w:rFonts w:eastAsia="Calibri"/>
          <w:bCs/>
          <w:lang w:eastAsia="en-US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B15D5">
        <w:rPr>
          <w:rFonts w:eastAsia="Calibri"/>
          <w:bCs/>
          <w:lang w:eastAsia="en-US"/>
        </w:rPr>
        <w:t>xml</w:t>
      </w:r>
      <w:proofErr w:type="spellEnd"/>
      <w:r w:rsidRPr="00DB15D5">
        <w:rPr>
          <w:rFonts w:eastAsia="Calibri"/>
          <w:bCs/>
          <w:lang w:eastAsia="en-US"/>
        </w:rPr>
        <w:t>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б)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doc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docx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odt</w:t>
      </w:r>
      <w:proofErr w:type="spellEnd"/>
      <w:r w:rsidRPr="00DB15D5">
        <w:rPr>
          <w:rFonts w:eastAsia="Calibri"/>
          <w:bCs/>
          <w:lang w:eastAsia="en-US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в)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xls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xlsx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ods</w:t>
      </w:r>
      <w:proofErr w:type="spellEnd"/>
      <w:r w:rsidRPr="00DB15D5">
        <w:rPr>
          <w:rFonts w:eastAsia="Calibri"/>
          <w:bCs/>
          <w:lang w:eastAsia="en-US"/>
        </w:rPr>
        <w:t>- для документов, содержащих расчеты;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г)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pdf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jpg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jpeg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png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bmp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tiff</w:t>
      </w:r>
      <w:proofErr w:type="spellEnd"/>
      <w:r w:rsidRPr="00DB15D5">
        <w:rPr>
          <w:rFonts w:eastAsia="Calibri"/>
          <w:bCs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spellStart"/>
      <w:r w:rsidRPr="00DB15D5">
        <w:rPr>
          <w:rFonts w:eastAsia="Calibri"/>
          <w:bCs/>
          <w:lang w:eastAsia="en-US"/>
        </w:rPr>
        <w:t>д</w:t>
      </w:r>
      <w:proofErr w:type="spellEnd"/>
      <w:r w:rsidRPr="00DB15D5">
        <w:rPr>
          <w:rFonts w:eastAsia="Calibri"/>
          <w:bCs/>
          <w:lang w:eastAsia="en-US"/>
        </w:rPr>
        <w:t>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zip</w:t>
      </w:r>
      <w:proofErr w:type="spellEnd"/>
      <w:r w:rsidRPr="00DB15D5">
        <w:rPr>
          <w:rFonts w:eastAsia="Calibri"/>
          <w:bCs/>
          <w:lang w:eastAsia="en-US"/>
        </w:rPr>
        <w:t>, гаг - для сжатых документов в один файл;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е)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sig</w:t>
      </w:r>
      <w:proofErr w:type="spellEnd"/>
      <w:r w:rsidRPr="00DB15D5">
        <w:rPr>
          <w:rFonts w:eastAsia="Calibri"/>
          <w:bCs/>
          <w:lang w:eastAsia="en-US"/>
        </w:rPr>
        <w:t xml:space="preserve"> - для открепленной усиленной квалифицированной электронной подписи.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2.9.</w:t>
      </w:r>
      <w:r w:rsidRPr="00DB15D5">
        <w:rPr>
          <w:rFonts w:eastAsia="Calibri"/>
          <w:bCs/>
          <w:lang w:eastAsia="en-US"/>
        </w:rPr>
        <w:tab/>
        <w:t>В случае</w:t>
      </w:r>
      <w:proofErr w:type="gramStart"/>
      <w:r w:rsidRPr="00DB15D5">
        <w:rPr>
          <w:rFonts w:eastAsia="Calibri"/>
          <w:bCs/>
          <w:lang w:eastAsia="en-US"/>
        </w:rPr>
        <w:t>,</w:t>
      </w:r>
      <w:proofErr w:type="gramEnd"/>
      <w:r w:rsidRPr="00DB15D5">
        <w:rPr>
          <w:rFonts w:eastAsia="Calibri"/>
          <w:bCs/>
          <w:lang w:eastAsia="en-US"/>
        </w:rPr>
        <w:t xml:space="preserve">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B15D5">
        <w:rPr>
          <w:rFonts w:eastAsia="Calibri"/>
          <w:bCs/>
          <w:lang w:eastAsia="en-US"/>
        </w:rPr>
        <w:t>dpi</w:t>
      </w:r>
      <w:proofErr w:type="spellEnd"/>
      <w:r w:rsidRPr="00DB15D5">
        <w:rPr>
          <w:rFonts w:eastAsia="Calibri"/>
          <w:bCs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2.10.</w:t>
      </w:r>
      <w:r w:rsidRPr="00DB15D5">
        <w:rPr>
          <w:rFonts w:eastAsia="Calibri"/>
          <w:bCs/>
          <w:lang w:eastAsia="en-US"/>
        </w:rPr>
        <w:tab/>
        <w:t>Документы, прилагаемые заявителем к заявлению о предоставлении муниципальной услуги, представляемые в электронной форме, должны обеспечивать: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-</w:t>
      </w:r>
      <w:r w:rsidRPr="00DB15D5">
        <w:rPr>
          <w:rFonts w:eastAsia="Calibri"/>
          <w:bCs/>
          <w:lang w:eastAsia="en-US"/>
        </w:rPr>
        <w:tab/>
        <w:t>возможность идентифицировать документ и количество листов в документе;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lastRenderedPageBreak/>
        <w:t>-</w:t>
      </w:r>
      <w:r w:rsidRPr="00DB15D5">
        <w:rPr>
          <w:rFonts w:eastAsia="Calibri"/>
          <w:bCs/>
          <w:lang w:eastAsia="en-US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-</w:t>
      </w:r>
      <w:r w:rsidRPr="00DB15D5">
        <w:rPr>
          <w:rFonts w:eastAsia="Calibri"/>
          <w:bCs/>
          <w:lang w:eastAsia="en-US"/>
        </w:rPr>
        <w:tab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Документы, подлежащие представлению в форматах </w:t>
      </w:r>
      <w:proofErr w:type="spellStart"/>
      <w:r w:rsidRPr="00DB15D5">
        <w:rPr>
          <w:rFonts w:eastAsia="Calibri"/>
          <w:bCs/>
          <w:lang w:eastAsia="en-US"/>
        </w:rPr>
        <w:t>xls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xlsx</w:t>
      </w:r>
      <w:proofErr w:type="spellEnd"/>
      <w:r w:rsidRPr="00DB15D5">
        <w:rPr>
          <w:rFonts w:eastAsia="Calibri"/>
          <w:bCs/>
          <w:lang w:eastAsia="en-US"/>
        </w:rPr>
        <w:t xml:space="preserve"> или </w:t>
      </w:r>
      <w:proofErr w:type="spellStart"/>
      <w:r w:rsidRPr="00DB15D5">
        <w:rPr>
          <w:rFonts w:eastAsia="Calibri"/>
          <w:bCs/>
          <w:lang w:eastAsia="en-US"/>
        </w:rPr>
        <w:t>ods</w:t>
      </w:r>
      <w:proofErr w:type="spellEnd"/>
      <w:r w:rsidRPr="00DB15D5">
        <w:rPr>
          <w:rFonts w:eastAsia="Calibri"/>
          <w:bCs/>
          <w:lang w:eastAsia="en-US"/>
        </w:rPr>
        <w:t>, формируются в виде отдельного документа, представляемого в электронной форме.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2.11. </w:t>
      </w:r>
      <w:proofErr w:type="gramStart"/>
      <w:r w:rsidRPr="00DB15D5">
        <w:rPr>
          <w:bCs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DB15D5">
        <w:rPr>
          <w:bCs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90094" w:rsidRPr="0062658F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en-US"/>
        </w:rPr>
      </w:pPr>
      <w:r w:rsidRPr="00DB15D5">
        <w:rPr>
          <w:rFonts w:eastAsia="Calibri"/>
          <w:bCs/>
          <w:lang w:eastAsia="en-US"/>
        </w:rPr>
        <w:t>3</w:t>
      </w:r>
      <w:r w:rsidRPr="0062658F">
        <w:rPr>
          <w:rFonts w:eastAsia="Calibri"/>
          <w:bCs/>
          <w:i/>
          <w:lang w:eastAsia="en-US"/>
        </w:rPr>
        <w:t>)</w:t>
      </w:r>
      <w:r w:rsidRPr="0062658F">
        <w:rPr>
          <w:rFonts w:eastAsia="Calibri"/>
          <w:bCs/>
          <w:i/>
          <w:lang w:eastAsia="en-US"/>
        </w:rPr>
        <w:tab/>
      </w:r>
      <w:r w:rsidR="0062658F" w:rsidRPr="0062658F">
        <w:rPr>
          <w:rFonts w:eastAsia="Calibri"/>
          <w:bCs/>
          <w:i/>
          <w:lang w:eastAsia="en-US"/>
        </w:rPr>
        <w:t xml:space="preserve">утратил силу </w:t>
      </w:r>
      <w:proofErr w:type="gramStart"/>
      <w:r w:rsidR="0062658F" w:rsidRPr="0062658F">
        <w:rPr>
          <w:rFonts w:eastAsia="Calibri"/>
          <w:bCs/>
          <w:i/>
          <w:lang w:eastAsia="en-US"/>
        </w:rPr>
        <w:t xml:space="preserve">( </w:t>
      </w:r>
      <w:proofErr w:type="gramEnd"/>
      <w:r w:rsidR="0062658F" w:rsidRPr="0062658F">
        <w:rPr>
          <w:rFonts w:eastAsia="Calibri"/>
          <w:bCs/>
          <w:i/>
          <w:lang w:eastAsia="en-US"/>
        </w:rPr>
        <w:t>Постановление от 30.11.2023 г. № 132);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DB15D5">
        <w:rPr>
          <w:rFonts w:eastAsia="Calibri"/>
          <w:bCs/>
          <w:lang w:eastAsia="en-US"/>
        </w:rPr>
        <w:t>4)</w:t>
      </w:r>
      <w:r w:rsidRPr="00DB15D5">
        <w:rPr>
          <w:rFonts w:eastAsia="Calibri"/>
          <w:bCs/>
          <w:lang w:eastAsia="en-US"/>
        </w:rPr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5)</w:t>
      </w:r>
      <w:r w:rsidRPr="00DB15D5">
        <w:rPr>
          <w:rFonts w:eastAsia="Calibri"/>
          <w:bCs/>
          <w:lang w:eastAsia="en-US"/>
        </w:rPr>
        <w:tab/>
        <w:t>сведения о факте выдачи и содержании доверенности - единая информационная система нотариата.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2.12.</w:t>
      </w:r>
      <w:r w:rsidRPr="00DB15D5">
        <w:rPr>
          <w:rFonts w:eastAsia="Calibri"/>
          <w:bCs/>
          <w:lang w:eastAsia="en-US"/>
        </w:rPr>
        <w:tab/>
        <w:t xml:space="preserve">Заявитель вправе по собственной инициативе </w:t>
      </w:r>
      <w:proofErr w:type="gramStart"/>
      <w:r w:rsidRPr="00DB15D5">
        <w:rPr>
          <w:rFonts w:eastAsia="Calibri"/>
          <w:bCs/>
          <w:lang w:eastAsia="en-US"/>
        </w:rPr>
        <w:t>предоставить документы</w:t>
      </w:r>
      <w:proofErr w:type="gramEnd"/>
      <w:r w:rsidRPr="00DB15D5">
        <w:rPr>
          <w:rFonts w:eastAsia="Calibri"/>
          <w:bCs/>
          <w:lang w:eastAsia="en-US"/>
        </w:rPr>
        <w:t xml:space="preserve"> (сведения), указанные в пункте 2.11 настоящего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2.13.</w:t>
      </w:r>
      <w:r w:rsidRPr="00DB15D5">
        <w:rPr>
          <w:rFonts w:eastAsia="Calibri"/>
          <w:bCs/>
          <w:lang w:eastAsia="en-US"/>
        </w:rPr>
        <w:tab/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2.14. Регистрация заявления об оказании муниципальной услуги  осуществляется не позднее одного рабочего дня, следующего за днем его поступления.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В случае представления заявления об оказании муниципальной услуги  посредством </w:t>
      </w:r>
      <w:r w:rsidRPr="00DB15D5">
        <w:rPr>
          <w:rFonts w:eastAsia="Calibri"/>
          <w:bCs/>
          <w:lang w:eastAsia="en-US"/>
        </w:rPr>
        <w:t>Единого портала, регионального портала</w:t>
      </w:r>
      <w:r w:rsidRPr="00DB15D5">
        <w:rPr>
          <w:bCs/>
        </w:rPr>
        <w:t xml:space="preserve"> вне рабочего времени Администрации либо в выходной, нерабочий праздничный день днем получения заявления об оказании муниципальной услуги считается первый рабочий день, следующий за днем представления заявителем указанного заявления.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2.15. Срок предоставления муниципальной услуги составляет: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 xml:space="preserve">1) для </w:t>
      </w:r>
      <w:proofErr w:type="gramStart"/>
      <w:r w:rsidRPr="00DB15D5">
        <w:rPr>
          <w:bCs/>
        </w:rPr>
        <w:t>принятии</w:t>
      </w:r>
      <w:proofErr w:type="gramEnd"/>
      <w:r w:rsidRPr="00DB15D5">
        <w:rPr>
          <w:bCs/>
        </w:rPr>
        <w:t xml:space="preserve"> решения о подготовке документации по планировке территории – 15 рабочих дней со дня регистрации заявления и документов, необходимых для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2) для принятия  решения об утверждении документации по планировке территории – 15 рабочих дней со дня регистрации заявления и документов, необходимых для предоставления муниципальной услуги, в случае, если в соответствии с Градостроительным кодексом Российской Федерации общественные обсуждения или публичные слушания не проводятся;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3)</w:t>
      </w:r>
      <w:r w:rsidRPr="00DB15D5">
        <w:rPr>
          <w:bCs/>
        </w:rPr>
        <w:tab/>
        <w:t>для принятия  решения об утверждении документации по планировке территории - 70</w:t>
      </w:r>
      <w:r w:rsidRPr="00DB15D5">
        <w:rPr>
          <w:bCs/>
        </w:rPr>
        <w:tab/>
        <w:t>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2.16.</w:t>
      </w:r>
      <w:r w:rsidRPr="00DB15D5">
        <w:rPr>
          <w:bCs/>
        </w:rPr>
        <w:tab/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2.17.</w:t>
      </w:r>
      <w:r w:rsidRPr="00DB15D5">
        <w:rPr>
          <w:bCs/>
        </w:rPr>
        <w:tab/>
        <w:t xml:space="preserve"> 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его оформления и регистрации результата предоставления муниципальной услуги.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8"/>
        <w:jc w:val="both"/>
        <w:rPr>
          <w:bCs/>
          <w:lang w:bidi="ru-RU"/>
        </w:rPr>
      </w:pPr>
      <w:r w:rsidRPr="00DB15D5">
        <w:rPr>
          <w:bCs/>
        </w:rPr>
        <w:t>2.18. Исчерпывающий перечень о</w:t>
      </w:r>
      <w:r w:rsidRPr="00DB15D5">
        <w:rPr>
          <w:bCs/>
          <w:lang w:bidi="ru-RU"/>
        </w:rPr>
        <w:t>снований для отказа в приеме документов: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представленные документы или сведения утратили силу на момент обращения за услугой (сведения документа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представление неполного комплекта документов, указанных в пунктах 2.4 - 2.6 настоящего Административного регламента, подлежащих обязательному представлению заявителем;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подача заявления (запроса) от имени заявителя не уполномоченным на то лицом;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неполное, некорректное заполнение полей формы заявления, в том числе в интерактивной форме заявления на Региональном портале, Едином портале;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электронные документы не соответствуют требованиям к форматам их предоставления и (или) не читаются;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2.19. Решение об отказе в приеме документов, указанных в пунктах 2.4 - 2.6 настоящего Административного регламента, оформляется по форме согласно Приложению №6 к настоящему Административному регламенту.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2.20. Решение об отказе в приеме документов, указанных в пунктах 2.4 - 2.6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DB15D5">
        <w:t>МФЦ или Администрацию.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B15D5">
        <w:rPr>
          <w:bCs/>
        </w:rPr>
        <w:t>2.21. Отказ в приеме документов, указанных в пунктах 2.4 – 2.6 настоящего Административного регламента, не препятствует повторному обращению заявителя в Администрацию.</w:t>
      </w:r>
      <w:r w:rsidRPr="00DB15D5">
        <w:rPr>
          <w:b/>
          <w:bCs/>
        </w:rPr>
        <w:t xml:space="preserve">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>2.22. Результатом предоставления муниципальной услуги является: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2.22.1. В случае обращения с заявлением о подготовке документации по планировке территории: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решение о подготовке документации по планировке территории (проекта планировки и проекта межевания территории/проекта межевания территории) по форме, согласно приложению №7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№8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3)</w:t>
      </w:r>
      <w:r w:rsidRPr="00DB15D5">
        <w:rPr>
          <w:rFonts w:eastAsia="Calibri"/>
          <w:bCs/>
          <w:lang w:eastAsia="en-US"/>
        </w:rPr>
        <w:tab/>
        <w:t>решение об отказе в предоставлении муниципальной услуги по форме, согласно приложению №9, №10 к настоящему Административному регламенту.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2.22.2. В случае обращения с заявлением об утверждении документации по планировке территории: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решение об утверждении документации по планировке территории (проект планировки территории и проект межевания территории/ проект межевания территории) по форме, согласно приложению №12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решение об отказе в предоставлении муниципальной услуги по форме, согласно приложению №13 к настоящему Административному регламенту.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bCs/>
          <w:sz w:val="24"/>
          <w:szCs w:val="24"/>
        </w:rPr>
        <w:t>2.23. </w:t>
      </w:r>
      <w:r w:rsidRPr="00DB15D5">
        <w:rPr>
          <w:rFonts w:eastAsia="Calibri"/>
          <w:bCs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2.23.1. При рассмотрении заявления о принятии решения о подготовке документации по планировке территории: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2017г. №402;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сведения о ранее принятом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решении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7)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 отзыв заявления о предоставлении муниципальной услуги по инициативе заявителя.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2.24.</w:t>
      </w:r>
      <w:r w:rsidRPr="00DB15D5">
        <w:rPr>
          <w:rFonts w:eastAsia="Calibri"/>
          <w:bCs/>
          <w:sz w:val="24"/>
          <w:szCs w:val="24"/>
          <w:lang w:eastAsia="en-US"/>
        </w:rPr>
        <w:tab/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2.24.1.При рассмотрении заявления об утверждении документации по планировке территории: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</w:t>
      </w:r>
      <w:r w:rsidRPr="00DB15D5">
        <w:rPr>
          <w:rFonts w:eastAsia="Calibri"/>
          <w:bCs/>
          <w:sz w:val="24"/>
          <w:szCs w:val="24"/>
          <w:lang w:eastAsia="en-US"/>
        </w:rPr>
        <w:lastRenderedPageBreak/>
        <w:t>исключением случая, предусмотренного частью 10.2 статьи 45 Градостроительного кодекса Российской Федерации);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по итогам проверки не подтверждено право заявителя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принимать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решение о подготовке документации по планировке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решение о подготовке документации по планировке территории Администрацией или лицами, обладающими право принимать такое решение, не принималось;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сведения о принятом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решении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несоответствие представленных документов решению о подготовке документации по планировке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отсутствие необходимых согласований, из числа предусмотренных статьей 45 Градостроительного кодекса Российской Федерации;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7)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8)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9)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10)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отзыв заявления о предоставлении муниципальной услуги по инициативе заявителя.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2.25.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обратившись в указанный орган.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2.26.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порядке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уполномоченным должностным лицом Администрации, и направляется заявителю в личный кабинет Единого портала, регионального портала и (или) МФЦ в день принятия решения об отказе в предоставлении муниципальной услуги.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2.27.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2.28. Результат предоставления услуги, указанный в пункте 2.22 настоящего Административного регламента: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DB15D5">
        <w:rPr>
          <w:rFonts w:eastAsia="Calibri"/>
          <w:lang w:eastAsia="en-US"/>
        </w:rPr>
        <w:t xml:space="preserve">МФЦ </w:t>
      </w:r>
      <w:r w:rsidRPr="00DB15D5">
        <w:rPr>
          <w:rFonts w:eastAsia="Calibri"/>
          <w:bCs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2.29. Результат предоставления муниципальной услуги, предусмотренный подпунктом "1" пункта 2.22.2. настоящего Административного регламента, в течение пяти рабочих дней со дня его направления заявителю подлежит размещению в государственной информационной системе обеспечения градостроительной деятельности Самарской области.</w:t>
      </w:r>
    </w:p>
    <w:p w:rsidR="009A0A1F" w:rsidRPr="00DB15D5" w:rsidRDefault="009A0A1F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Решение об утверждении документации по планировке территории и</w:t>
      </w:r>
      <w:r w:rsidRPr="00DB15D5">
        <w:rPr>
          <w:rFonts w:eastAsiaTheme="minorHAnsi"/>
          <w:lang w:eastAsia="en-US"/>
        </w:rPr>
        <w:t xml:space="preserve"> </w:t>
      </w:r>
      <w:r w:rsidR="004E4F46" w:rsidRPr="00DB15D5">
        <w:rPr>
          <w:rFonts w:eastAsiaTheme="minorHAnsi"/>
          <w:lang w:eastAsia="en-US"/>
        </w:rPr>
        <w:t xml:space="preserve">утвержденная документация по планировке территории </w:t>
      </w:r>
      <w:r w:rsidRPr="00DB15D5">
        <w:rPr>
          <w:bCs/>
        </w:rPr>
        <w:t>в течение пяти рабочих дней со дня утверждения</w:t>
      </w:r>
      <w:r w:rsidR="004E4F46" w:rsidRPr="00DB15D5">
        <w:rPr>
          <w:bCs/>
        </w:rPr>
        <w:t xml:space="preserve"> </w:t>
      </w:r>
      <w:r w:rsidRPr="00DB15D5">
        <w:rPr>
          <w:bCs/>
        </w:rPr>
        <w:t>указанных документов направляют</w:t>
      </w:r>
      <w:r w:rsidR="004E4F46" w:rsidRPr="00DB15D5">
        <w:rPr>
          <w:bCs/>
        </w:rPr>
        <w:t>ся</w:t>
      </w:r>
      <w:r w:rsidRPr="00DB15D5">
        <w:rPr>
          <w:bCs/>
        </w:rPr>
        <w:t xml:space="preserve"> (в том числе с использованием единой системы </w:t>
      </w:r>
      <w:r w:rsidRPr="00DB15D5">
        <w:rPr>
          <w:bCs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4E4F46" w:rsidRPr="00DB15D5">
        <w:rPr>
          <w:bCs/>
        </w:rPr>
        <w:t>в администрацию муниципального района Нефтегорский для</w:t>
      </w:r>
      <w:r w:rsidRPr="00DB15D5">
        <w:rPr>
          <w:bCs/>
        </w:rPr>
        <w:t xml:space="preserve"> размещени</w:t>
      </w:r>
      <w:r w:rsidR="004E4F46" w:rsidRPr="00DB15D5">
        <w:rPr>
          <w:bCs/>
        </w:rPr>
        <w:t>я</w:t>
      </w:r>
      <w:r w:rsidRPr="00DB15D5">
        <w:rPr>
          <w:bCs/>
        </w:rPr>
        <w:t xml:space="preserve"> в государственн</w:t>
      </w:r>
      <w:r w:rsidR="004E4F46" w:rsidRPr="00DB15D5">
        <w:rPr>
          <w:bCs/>
        </w:rPr>
        <w:t>ой</w:t>
      </w:r>
      <w:r w:rsidRPr="00DB15D5">
        <w:rPr>
          <w:bCs/>
        </w:rPr>
        <w:t xml:space="preserve"> информационн</w:t>
      </w:r>
      <w:r w:rsidR="004E4F46" w:rsidRPr="00DB15D5">
        <w:rPr>
          <w:bCs/>
        </w:rPr>
        <w:t>ой</w:t>
      </w:r>
      <w:r w:rsidRPr="00DB15D5">
        <w:rPr>
          <w:bCs/>
        </w:rPr>
        <w:t xml:space="preserve"> систем</w:t>
      </w:r>
      <w:r w:rsidR="004E4F46" w:rsidRPr="00DB15D5">
        <w:rPr>
          <w:bCs/>
        </w:rPr>
        <w:t>е</w:t>
      </w:r>
      <w:r w:rsidRPr="00DB15D5">
        <w:rPr>
          <w:bCs/>
        </w:rPr>
        <w:t xml:space="preserve"> обеспечения</w:t>
      </w:r>
      <w:r w:rsidR="004E4F46" w:rsidRPr="00DB15D5">
        <w:rPr>
          <w:bCs/>
        </w:rPr>
        <w:t xml:space="preserve"> градостроительной деятельности.</w:t>
      </w:r>
      <w:r w:rsidRPr="00DB15D5">
        <w:rPr>
          <w:bCs/>
        </w:rPr>
        <w:t xml:space="preserve"> 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2.30. Предоставление муниципальной услуги осуществляется без взимания платы.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2.31. Сведения о ходе рассмотрения заявления о предоставлении муниципальной услуги, поданного посредством Единого портала, регионального портала, доводятся до заявителя путем уведомления об изменении статуса заявления в личном кабинете заявителя на Едином портале, региональном портале.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Сведения о ходе рассмотрения заявления о предоставлении муниципальной услуги, представленного способом, указанным в подпункте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DB15D5">
        <w:rPr>
          <w:bCs/>
        </w:rPr>
        <w:t xml:space="preserve"> Письменный запрос может быть подан: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а) 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б) в электронной форме посредством электронной почты.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Администрацию, МФЦ)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2.32. </w:t>
      </w:r>
      <w:r w:rsidR="004E4F46" w:rsidRPr="00DB15D5">
        <w:rPr>
          <w:bCs/>
        </w:rPr>
        <w:t>Заявитель</w:t>
      </w:r>
      <w:r w:rsidRPr="00DB15D5">
        <w:rPr>
          <w:bCs/>
        </w:rPr>
        <w:t xml:space="preserve">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Исправление опечаток и ошибок осуществляется по заявлению о внесении изменений в документацию по планировке территории, предусматривающую размещение объектов местного значения и иных объектов капитального строительства, размещение которых планируется на территориях двух и более поселений в границах муниципального района Нефтегорский Самарской области.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2.33.</w:t>
      </w:r>
      <w:r w:rsidRPr="00DB15D5">
        <w:rPr>
          <w:bCs/>
        </w:rPr>
        <w:tab/>
        <w:t>Результатом действия (действий) является подписание и присвоение регистрационного номера постановления об утверждении изменений в документацию по планировке территории, либо подписание и присвоение регистрационного номера уведомлению (письму) об отклонении изменений в документацию по планировке территории и направление их на доработку.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2.34.</w:t>
      </w:r>
      <w:r w:rsidRPr="00DB15D5">
        <w:rPr>
          <w:bCs/>
        </w:rPr>
        <w:tab/>
        <w:t>Способом фиксации результата выполнения действия (действий) является присвоение постановлению об утверждении изменений в документацию по планировке территории, либо уведомлению (письму) об отклонении изменений в документацию по планировке территории и направлении их на доработку регистрационного номера.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2.35.  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а) несоответствие заявителя кругу лиц, указанных в пункте 1.3 настоящего Административного регламента;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б) отсутствие факта допущения опечаток и ошибок в выданных в результате предоставления муниципальной услуги документах. 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t>2.37. Услуги, необходимые и обязательные для предоставления муниципальной услуги, отсутствуют.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2.38. При предоставлении муниципальной услуги запрещается требовать от заявителя: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2) представления документов и информации, которые в соответствии с нормативными правовыми актами Российской Федерации, Самарской области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DB15D5">
        <w:rPr>
          <w:bCs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4E4F46" w:rsidRPr="00DB15D5">
        <w:rPr>
          <w:bCs/>
        </w:rPr>
        <w:t xml:space="preserve">сельского поселения </w:t>
      </w:r>
      <w:r w:rsidR="00352DF9">
        <w:rPr>
          <w:bCs/>
        </w:rPr>
        <w:t>Зуевка</w:t>
      </w:r>
      <w:r w:rsidRPr="00DB15D5">
        <w:rPr>
          <w:bCs/>
        </w:rPr>
        <w:t>, руководителя МФЦ при первоначальном отказе в приеме</w:t>
      </w:r>
      <w:proofErr w:type="gramEnd"/>
      <w:r w:rsidRPr="00DB15D5">
        <w:rPr>
          <w:bCs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2.39.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94" w:rsidRPr="00DB15D5" w:rsidRDefault="00F90094" w:rsidP="00F90094">
      <w:pPr>
        <w:widowControl w:val="0"/>
        <w:tabs>
          <w:tab w:val="left" w:pos="567"/>
        </w:tabs>
        <w:ind w:firstLine="709"/>
        <w:contextualSpacing/>
        <w:jc w:val="both"/>
      </w:pPr>
      <w:r w:rsidRPr="00DB15D5">
        <w:t>В случае</w:t>
      </w:r>
      <w:proofErr w:type="gramStart"/>
      <w:r w:rsidRPr="00DB15D5">
        <w:t>,</w:t>
      </w:r>
      <w:proofErr w:type="gramEnd"/>
      <w:r w:rsidRPr="00DB15D5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DB15D5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DB15D5">
        <w:lastRenderedPageBreak/>
        <w:t>соответствии с законодательством Российской Федерации о социальной защите инвалидов.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наименование;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местонахождение и юридический адрес;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режим работы;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график приема;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номера телефонов для справок.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Помещения, в которых предоставляется муниципальная услуга, оснащаются: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противопожарной системой и средствами пожаротушения;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системой оповещения о возникновении чрезвычайной ситуации;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средствами оказания первой медицинской помощи;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туалетными комнатами для посетителей.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Места для заполнения заявлений о выдаче градостроительного плана земельного участка оборудуются стульями, столами (стойками), бланками заявлений о выдаче градостроительного плана земельного участка, письменными принадлежностями.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Места приема заявителей оборудуются информационными табличками (вывесками) с указанием: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номера кабинета и наименования отдела;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фамилии, имени и отчества (последнее – при наличии), должности ответственного лица за прием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графика приема заявителей.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 предоставлении муниципальной услуги инвалидам обеспечиваются: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сопровождение инвалидов, имеющих стойкие расстройства функции зрения и самостоятельного передвижения;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допуск </w:t>
      </w:r>
      <w:proofErr w:type="spellStart"/>
      <w:r w:rsidRPr="00DB15D5">
        <w:t>сурдопереводчика</w:t>
      </w:r>
      <w:proofErr w:type="spellEnd"/>
      <w:r w:rsidRPr="00DB15D5">
        <w:t xml:space="preserve"> и </w:t>
      </w:r>
      <w:proofErr w:type="spellStart"/>
      <w:r w:rsidRPr="00DB15D5">
        <w:t>тифлосурдопереводчика</w:t>
      </w:r>
      <w:proofErr w:type="spellEnd"/>
      <w:r w:rsidRPr="00DB15D5">
        <w:t>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DB15D5">
        <w:t xml:space="preserve">допуск собаки-проводника при наличии документа, подтверждающего ее специальное </w:t>
      </w:r>
      <w:r w:rsidRPr="00DB15D5">
        <w:lastRenderedPageBreak/>
        <w:t>обучение, на объекты (здания, помещения), в которых предоставляется муниципальная услуга;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2.40. Основными показателями доступности предоставления муниципальной услуги являются: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DB15D5">
        <w:t xml:space="preserve"> </w:t>
      </w:r>
      <w:r w:rsidRPr="00DB15D5">
        <w:rPr>
          <w:bCs/>
        </w:rPr>
        <w:t>регионального портала;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2.41. Основными показателями качества предоставления муниципальной услуги являются: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отсутствие нарушений установленных сроков в процессе предоставления муниципальной услуги;</w:t>
      </w:r>
    </w:p>
    <w:p w:rsidR="00F90094" w:rsidRPr="007D66D7" w:rsidRDefault="00F90094" w:rsidP="007D66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DB15D5">
        <w:rPr>
          <w:bCs/>
        </w:rPr>
        <w:t>итогам</w:t>
      </w:r>
      <w:proofErr w:type="gramEnd"/>
      <w:r w:rsidRPr="00DB15D5">
        <w:rPr>
          <w:bCs/>
        </w:rPr>
        <w:t xml:space="preserve"> рассмотрения которых вынесены решения об удовлетворении (частичном удовлет</w:t>
      </w:r>
      <w:bookmarkStart w:id="3" w:name="_Toc89083254"/>
      <w:r w:rsidR="007D66D7">
        <w:rPr>
          <w:bCs/>
        </w:rPr>
        <w:t>ворении) требований заявителей.</w:t>
      </w:r>
    </w:p>
    <w:p w:rsidR="00F90094" w:rsidRPr="00DB15D5" w:rsidRDefault="00F90094" w:rsidP="00F90094">
      <w:pPr>
        <w:pStyle w:val="aff0"/>
        <w:rPr>
          <w:rFonts w:ascii="Times New Roman" w:hAnsi="Times New Roman"/>
          <w:sz w:val="24"/>
          <w:szCs w:val="24"/>
        </w:rPr>
      </w:pPr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III</w:t>
      </w:r>
      <w:r w:rsidRPr="00DB15D5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</w:t>
      </w:r>
      <w:bookmarkEnd w:id="3"/>
      <w:r w:rsidRPr="00DB15D5">
        <w:rPr>
          <w:rFonts w:ascii="Times New Roman" w:hAnsi="Times New Roman"/>
          <w:sz w:val="24"/>
          <w:szCs w:val="24"/>
        </w:rPr>
        <w:t xml:space="preserve"> и в многофункциональных центрах предоставления государственных и муниципальных услуг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</w:t>
      </w:r>
      <w:r w:rsidRPr="00DB15D5">
        <w:tab/>
        <w:t>Предоставление муниципальной услуги включает в себя следующие процедуры: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3.1.1.</w:t>
      </w:r>
      <w:r w:rsidRPr="00DB15D5">
        <w:tab/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проверка документов и регистрация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получение</w:t>
      </w:r>
      <w:r w:rsidRPr="00DB15D5">
        <w:tab/>
        <w:t>сведений</w:t>
      </w:r>
      <w:r w:rsidRPr="00DB15D5">
        <w:tab/>
        <w:t>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рассмотрение документов и сведений;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4)</w:t>
      </w:r>
      <w:r w:rsidRPr="00DB15D5">
        <w:tab/>
        <w:t>принятие решения о предоставлении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5)</w:t>
      </w:r>
      <w:r w:rsidRPr="00DB15D5">
        <w:tab/>
        <w:t>выдача (направление) заявителю результата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3.1.2.</w:t>
      </w:r>
      <w:r w:rsidRPr="00DB15D5">
        <w:tab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проверка документов и регистрация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получение</w:t>
      </w:r>
      <w:r w:rsidRPr="00DB15D5">
        <w:tab/>
        <w:t>сведений</w:t>
      </w:r>
      <w:r w:rsidRPr="00DB15D5">
        <w:tab/>
        <w:t xml:space="preserve">посредством </w:t>
      </w:r>
      <w:proofErr w:type="gramStart"/>
      <w:r w:rsidRPr="00DB15D5">
        <w:t>Федеральной</w:t>
      </w:r>
      <w:proofErr w:type="gramEnd"/>
      <w:r w:rsidRPr="00DB15D5">
        <w:tab/>
        <w:t>государственной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информационной системы «Единая система межведомственного электронного взаимодействия»;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рассмотрение документов и сведений;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4)</w:t>
      </w:r>
      <w:r w:rsidRPr="00DB15D5">
        <w:tab/>
        <w:t xml:space="preserve">организация и проведение публичных слушаний или общественных обсуждений при рассмотрении заявления (в случаях, предусмотренных </w:t>
      </w:r>
      <w:r w:rsidR="004E4F46" w:rsidRPr="00DB15D5">
        <w:t>Градостроительным</w:t>
      </w:r>
      <w:r w:rsidRPr="00DB15D5">
        <w:t xml:space="preserve"> кодексом Российской Федерации);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5)</w:t>
      </w:r>
      <w:r w:rsidRPr="00DB15D5">
        <w:tab/>
        <w:t>принятие решения о предоставлении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6)</w:t>
      </w:r>
      <w:r w:rsidRPr="00DB15D5">
        <w:tab/>
        <w:t>выдача (направление) заявителю результата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lastRenderedPageBreak/>
        <w:t>Описание административных процедур представлено в Приложении №14 к настоящему Административному регламенту.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3.2.</w:t>
      </w:r>
      <w:r w:rsidRPr="00DB15D5">
        <w:tab/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документами, необходимыми для предоставления муниципальной услуги посредством личного обращения в отдел архитектуры.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3.3.</w:t>
      </w:r>
      <w:r w:rsidRPr="00DB15D5">
        <w:tab/>
        <w:t>Специалист отдела архитектуры: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осуществляет прием заявления и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проверяет правильность оформления представленных заявителем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проверяет комплектность представленных заявителем документов согласно пункту 2.4. - 2.6. настоящего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3.4.</w:t>
      </w:r>
      <w:r w:rsidRPr="00DB15D5">
        <w:tab/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DB15D5">
        <w:t>ии и ау</w:t>
      </w:r>
      <w:proofErr w:type="gramEnd"/>
      <w:r w:rsidRPr="00DB15D5">
        <w:t>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сведений о физическом лице, размещенных в единой системе идентификац</w:t>
      </w:r>
      <w:proofErr w:type="gramStart"/>
      <w:r w:rsidRPr="00DB15D5">
        <w:t>ии и ау</w:t>
      </w:r>
      <w:proofErr w:type="gramEnd"/>
      <w:r w:rsidRPr="00DB15D5">
        <w:t>тентификации, в порядке, установленном Правительством Российской Федерации;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3.5.</w:t>
      </w:r>
      <w:r w:rsidRPr="00DB15D5">
        <w:tab/>
        <w:t>В случае неправильного оформления заявления о предоставлении муниципальной услуги специалистом отдела архитектуры оказывается помощь заявителю в оформлении нового заявления.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Если при проверке комплектности представленных заявителем документов, исходя из соответственно требований пункта 2.4. - 2.6. Административного регламента, специалист отдела архитектуры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направляет уведомление об отказе в приеме документов, оформленное в соответствии с Приложением №6 к Административному регламенту.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3.6.</w:t>
      </w:r>
      <w:r w:rsidRPr="00DB15D5">
        <w:tab/>
        <w:t>Основанием (юридическим фактом) для начала административной процедуры, является поступление в отдел архитектуры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При предоставлении муниципальной услуги в электронной форме заявителю обеспечиваются: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получение информации о порядке и сроках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формирование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получение результата предоставления муниципальной услуги; 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получение сведений о ходе рассмотрения заявления;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осуществление оценки качества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3.7. Формирование заявления о предоставлении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Форматно-логическая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заявления. При выявлении некорректно заполненного поля электронной </w:t>
      </w:r>
      <w:r w:rsidRPr="00DB15D5">
        <w:lastRenderedPageBreak/>
        <w:t>формы заявления о предоставлении муниципальной услуги</w:t>
      </w:r>
      <w:r w:rsidRPr="00DB15D5" w:rsidDel="0050003A">
        <w:t xml:space="preserve"> </w:t>
      </w:r>
      <w:r w:rsidRPr="00DB15D5"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 формировании заявления о предоставлении муниципальной услуги заявителю обеспечивается: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б) возможность печати на бумажном носителе копии электронной формы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B15D5">
        <w:t>потери</w:t>
      </w:r>
      <w:proofErr w:type="gramEnd"/>
      <w:r w:rsidRPr="00DB15D5">
        <w:t xml:space="preserve"> ранее введенной информации;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заявлений– </w:t>
      </w:r>
      <w:proofErr w:type="gramStart"/>
      <w:r w:rsidRPr="00DB15D5">
        <w:t xml:space="preserve">в </w:t>
      </w:r>
      <w:proofErr w:type="gramEnd"/>
      <w:r w:rsidRPr="00DB15D5">
        <w:t>течение не менее 3 месяцев.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Сформированное и подписанное </w:t>
      </w:r>
      <w:proofErr w:type="gramStart"/>
      <w:r w:rsidRPr="00DB15D5">
        <w:t>заявление</w:t>
      </w:r>
      <w:proofErr w:type="gramEnd"/>
      <w:r w:rsidRPr="00DB15D5">
        <w:t xml:space="preserve">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3.8. Администрация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3.9. Электронное заявление становится доступным для должностного лица отдела архитектуры, ответственного за прием и регистрацию заявления о выдаче градостроительного плана земельного участка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Ответственное должностное лицо: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рассматривает поступившие заявления и приложенные документы;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производит действия в соответствии с пунктом 3.8 настоящего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3.10. Заявителю в качестве результата предоставления муниципальной услуги обеспечивается возможность получения документа: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в форме электронного документа, подписанного усиленной квалифицированной электронной подписью Главы </w:t>
      </w:r>
      <w:r w:rsidR="004E4F46" w:rsidRPr="00DB15D5">
        <w:rPr>
          <w:bCs/>
        </w:rPr>
        <w:t xml:space="preserve">сельского поселения </w:t>
      </w:r>
      <w:r w:rsidR="00352DF9">
        <w:rPr>
          <w:bCs/>
        </w:rPr>
        <w:t>Зуевка</w:t>
      </w:r>
      <w:r w:rsidRPr="00DB15D5">
        <w:rPr>
          <w:bCs/>
        </w:rPr>
        <w:t>, направленного заявителю в личный кабинет на Едином портале, региональном портале;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3.11.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При предоставлении муниципальной услуги в электронной форме заявителю </w:t>
      </w:r>
      <w:r w:rsidRPr="00DB15D5">
        <w:lastRenderedPageBreak/>
        <w:t>направляется: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B15D5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3.12. Оценка качества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DB15D5">
          <w:t>Правилами</w:t>
        </w:r>
      </w:hyperlink>
      <w:r w:rsidRPr="00DB15D5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B15D5">
        <w:t xml:space="preserve"> </w:t>
      </w:r>
      <w:proofErr w:type="gramStart"/>
      <w:r w:rsidRPr="00DB15D5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DB15D5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3.13. </w:t>
      </w:r>
      <w:proofErr w:type="gramStart"/>
      <w:r w:rsidRPr="00DB15D5"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3.14. Многофункциональный центр осуществляет: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B15D5">
        <w:t>заверение выписок</w:t>
      </w:r>
      <w:proofErr w:type="gramEnd"/>
      <w:r w:rsidRPr="00DB15D5">
        <w:t xml:space="preserve"> из информационных систем органов, предоставляющих государственных (муниципальных) услуг;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иные процедуры и действия, предусмотренные Федеральным законом № 210-ФЗ.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3.15. Информирование заявителя МФЦ осуществляется следующими способами: </w:t>
      </w:r>
    </w:p>
    <w:p w:rsidR="00F90094" w:rsidRPr="00DB15D5" w:rsidRDefault="00F90094" w:rsidP="00F90094">
      <w:pPr>
        <w:ind w:firstLine="709"/>
        <w:jc w:val="both"/>
      </w:pPr>
      <w:r w:rsidRPr="00DB15D5"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90094" w:rsidRPr="00DB15D5" w:rsidRDefault="00F90094" w:rsidP="00F90094">
      <w:pPr>
        <w:ind w:firstLine="709"/>
        <w:jc w:val="both"/>
      </w:pPr>
      <w:r w:rsidRPr="00DB15D5">
        <w:t>б) при обращении заявителя в МФЦ лично, по телефону, посредством почтовых отправлений, либо по электронной почте.</w:t>
      </w:r>
    </w:p>
    <w:p w:rsidR="00F90094" w:rsidRPr="00DB15D5" w:rsidRDefault="00F90094" w:rsidP="00F90094">
      <w:pPr>
        <w:ind w:firstLine="709"/>
        <w:jc w:val="both"/>
      </w:pPr>
      <w:r w:rsidRPr="00DB15D5">
        <w:lastRenderedPageBreak/>
        <w:t>При личном обращении работник МФЦ</w:t>
      </w:r>
      <w:r w:rsidRPr="00DB15D5" w:rsidDel="006864D0">
        <w:t xml:space="preserve"> </w:t>
      </w:r>
      <w:r w:rsidRPr="00DB15D5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0094" w:rsidRPr="00DB15D5" w:rsidRDefault="00F90094" w:rsidP="00F90094">
      <w:pPr>
        <w:ind w:firstLine="709"/>
        <w:jc w:val="both"/>
      </w:pPr>
      <w:r w:rsidRPr="00DB15D5"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Pr="00DB15D5" w:rsidDel="006864D0">
        <w:t xml:space="preserve"> </w:t>
      </w:r>
      <w:r w:rsidRPr="00DB15D5">
        <w:t xml:space="preserve">осуществляет не более 10 минут; 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назначить другое время для консультаций.</w:t>
      </w:r>
    </w:p>
    <w:p w:rsidR="00F90094" w:rsidRPr="00DB15D5" w:rsidRDefault="00F90094" w:rsidP="00F90094">
      <w:pPr>
        <w:ind w:firstLine="709"/>
        <w:jc w:val="both"/>
      </w:pPr>
      <w:proofErr w:type="gramStart"/>
      <w:r w:rsidRPr="00DB15D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 w:rsidRPr="00DB15D5" w:rsidDel="006864D0">
        <w:t xml:space="preserve"> </w:t>
      </w:r>
      <w:r w:rsidRPr="00DB15D5">
        <w:t>в форме электронного документа, и в письменной форме по почтовому адресу, указанному в обращении, поступившем в МФЦ</w:t>
      </w:r>
      <w:r w:rsidRPr="00DB15D5" w:rsidDel="006864D0">
        <w:t xml:space="preserve"> </w:t>
      </w:r>
      <w:r w:rsidRPr="00DB15D5">
        <w:t>в письменной форме.</w:t>
      </w:r>
      <w:proofErr w:type="gramEnd"/>
    </w:p>
    <w:p w:rsidR="00F90094" w:rsidRPr="00DB15D5" w:rsidRDefault="00F90094" w:rsidP="00F90094">
      <w:pPr>
        <w:ind w:firstLine="709"/>
        <w:jc w:val="both"/>
      </w:pPr>
      <w:r w:rsidRPr="00DB15D5">
        <w:t xml:space="preserve">3.16. </w:t>
      </w:r>
      <w:proofErr w:type="gramStart"/>
      <w:r w:rsidRPr="00DB15D5"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</w:t>
      </w:r>
      <w:r w:rsidRPr="00DB15D5" w:rsidDel="006864D0">
        <w:t xml:space="preserve"> </w:t>
      </w:r>
      <w:r w:rsidRPr="00DB15D5">
        <w:t xml:space="preserve">для последующей выдачи заявителю способом, согласно заключенным соглашениям о взаимодействии заключенным между Администрацией и МФЦ в порядке, утвержденном постановлением </w:t>
      </w:r>
      <w:r w:rsidRPr="00DB15D5">
        <w:rPr>
          <w:rFonts w:eastAsia="Calibri"/>
          <w:lang w:eastAsia="en-US"/>
        </w:rPr>
        <w:t xml:space="preserve">Правительства Российской Федерации от 27 сентября 2011 г. </w:t>
      </w:r>
      <w:r w:rsidRPr="00DB15D5">
        <w:t xml:space="preserve"> № 797 </w:t>
      </w:r>
      <w:r w:rsidRPr="00DB15D5">
        <w:rPr>
          <w:rFonts w:eastAsia="Calibri"/>
          <w:lang w:eastAsia="en-US"/>
        </w:rPr>
        <w:t>"О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DB15D5">
        <w:rPr>
          <w:rFonts w:eastAsia="Calibri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B15D5">
        <w:t xml:space="preserve">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Порядок и сроки передачи Администрацией таких документов в МФЦ</w:t>
      </w:r>
      <w:r w:rsidRPr="00DB15D5" w:rsidDel="006864D0">
        <w:t xml:space="preserve"> </w:t>
      </w:r>
      <w:r w:rsidRPr="00DB15D5"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DB15D5">
          <w:rPr>
            <w:rStyle w:val="a8"/>
          </w:rPr>
          <w:t>постановлением</w:t>
        </w:r>
      </w:hyperlink>
      <w:r w:rsidRPr="00DB15D5">
        <w:t xml:space="preserve"> </w:t>
      </w:r>
      <w:r w:rsidRPr="00DB15D5">
        <w:rPr>
          <w:rFonts w:eastAsia="Calibri"/>
          <w:lang w:eastAsia="en-US"/>
        </w:rPr>
        <w:t xml:space="preserve">Правительства Российской Федерации от 27 сентября 2011 г. </w:t>
      </w:r>
      <w:r w:rsidRPr="00DB15D5">
        <w:t xml:space="preserve">№ 797 </w:t>
      </w:r>
      <w:r w:rsidRPr="00DB15D5">
        <w:rPr>
          <w:rFonts w:eastAsia="Calibri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B15D5">
        <w:t>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Работник МФЦ</w:t>
      </w:r>
      <w:r w:rsidRPr="00DB15D5" w:rsidDel="006864D0">
        <w:t xml:space="preserve"> </w:t>
      </w:r>
      <w:r w:rsidRPr="00DB15D5">
        <w:t>осуществляет следующие действия: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проверяет полномочия представителя заявителя (в случае обращения представителя заявителя);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определяет статус исполнения заявления о выдаче градостроительного плана земельного участка заявителя в ГИС;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proofErr w:type="gramStart"/>
      <w:r w:rsidRPr="00DB15D5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запрашивает согласие заявителя на участие в смс-опросе для оценки качества предоставленных услуг МФЦ.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3.18. Проверка представленных документов и принятие решения о возможности предоставления муниципальной услуги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Основанием для начала административной процедуры (действия) является поступление в отдел архитектуры заявления и документов, предусмотренных пунктами 2.4. - 2.6.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3.19.</w:t>
      </w:r>
      <w:r w:rsidRPr="00DB15D5">
        <w:tab/>
        <w:t xml:space="preserve">В рамках рассмотрения заявления и прилагаемых к заявлению документов специалистом </w:t>
      </w:r>
      <w:r w:rsidR="004E4F46" w:rsidRPr="00DB15D5">
        <w:t>Администрации</w:t>
      </w:r>
      <w:r w:rsidRPr="00DB15D5">
        <w:t xml:space="preserve"> осуществляется проверка на предмет наличия (отсутствия) оснований для отказа в предоставлении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 случае выявления оснований для отказа в предоставлении муниципальной услуги заявителю в течение 10 рабочих дней со дня регистрации заявления и прилагаемых к нему документов направляется решение об отказе в предоставлении муниципальной услуги с указанием причин такого отказа.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3.20.</w:t>
      </w:r>
      <w:r w:rsidRPr="00DB15D5">
        <w:tab/>
        <w:t xml:space="preserve">В случае отсутствия оснований для отказа в предоставлении муниципальной услуги специалистом </w:t>
      </w:r>
      <w:r w:rsidR="004E4F46" w:rsidRPr="00DB15D5">
        <w:t>Администрации</w:t>
      </w:r>
      <w:r w:rsidRPr="00DB15D5">
        <w:t xml:space="preserve"> проводится проверка соответствия представленных документов требованиям, установленным частью 10 статьи 45 Градостроительного кодекса Российской Федерации.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3.21.</w:t>
      </w:r>
      <w:r w:rsidRPr="00DB15D5">
        <w:tab/>
        <w:t xml:space="preserve">По результатам проверки документов, предусмотренных пунктами 2.4. - 2.6. Административного регламента, специалист </w:t>
      </w:r>
      <w:r w:rsidR="004E4F46" w:rsidRPr="00DB15D5">
        <w:t>Администрации</w:t>
      </w:r>
      <w:r w:rsidRPr="00DB15D5">
        <w:t xml:space="preserve"> подготавливает проект соответствующего решения о подготовке документации по планировке территории, утверждении документации по планировке территории, внесении изменений в документацию по планировке территории, либо соответствующее решение об отказе и направлении на доработку.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3.22.</w:t>
      </w:r>
      <w:r w:rsidRPr="00DB15D5">
        <w:tab/>
        <w:t xml:space="preserve">Решение о подготовке документации по планировке территории, об утверждении документации по планировке территории, внесении изменений в документацию по планировке территории, об отклонении документации по планировке территории и направлении ее на доработку оформляется в форме постановления </w:t>
      </w:r>
      <w:r w:rsidR="004E4F46" w:rsidRPr="00DB15D5">
        <w:t>А</w:t>
      </w:r>
      <w:r w:rsidRPr="00DB15D5">
        <w:t xml:space="preserve">дминистрации </w:t>
      </w:r>
      <w:r w:rsidR="004E4F46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3.23.</w:t>
      </w:r>
      <w:r w:rsidRPr="00DB15D5">
        <w:tab/>
        <w:t>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требованиям, установленным частью 10 статьи 45 Градостроительного кодекса Российской Федерации.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3.24. Выдача (направление) документов, являющихся результатом предоставления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Основанием для начала административной процедуры (действия) является подписанное постановление о подготовке документации по планировке территории, об утверждении документации по планировке территории либо подписанное уведомление об отказе в принятии решения о подготовке документации по планировке, об отклонении документации по планировке территории и направлении ее на доработку.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3.25.</w:t>
      </w:r>
      <w:r w:rsidRPr="00DB15D5">
        <w:tab/>
        <w:t>Задание на выполнение инженерных изысканий, необходимых для подготовки документации по планировке территории, утверждается Администрацией одновременно с принятием решения о подготовке документации по планировке территории.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3.26.</w:t>
      </w:r>
      <w:r w:rsidRPr="00DB15D5">
        <w:tab/>
      </w:r>
      <w:proofErr w:type="gramStart"/>
      <w:r w:rsidRPr="00DB15D5">
        <w:t>Администрация, лицо, указанное в части 1.1 статьи 45 Градостроительного кодекса Российской Федерации, в течение десяти дней со дня принятия решения о подготовке документации по планировке территории направляют уведомление о принятом решении главам поселений муниципального района Нефтегорский, в отношении территорий которых подготавливается такая документация, с приложением копий соответствующего распорядительного акта уполномоченного органа и задания на разработку документации по планировке территории.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3.27.</w:t>
      </w:r>
      <w:r w:rsidRPr="00DB15D5">
        <w:tab/>
      </w:r>
      <w:proofErr w:type="gramStart"/>
      <w:r w:rsidRPr="00DB15D5">
        <w:t xml:space="preserve">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Администрацией (в случае принятия Администрацией решения о подготовке документации по планировке территории по </w:t>
      </w:r>
      <w:r w:rsidRPr="00DB15D5">
        <w:lastRenderedPageBreak/>
        <w:t>собственной инициативе), инициатором или лицом, указанным в части 1.1 статьи 45 Градостроительного кодекса Российской Федерации, в электронном виде или посредством почтового отправления на согласование</w:t>
      </w:r>
      <w:proofErr w:type="gramEnd"/>
      <w:r w:rsidRPr="00DB15D5">
        <w:t xml:space="preserve"> с учетом соблюдения требований законодательства Российской Федерации о государственной тайне.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Согласованная документация по планировке территории направляется инициатором или лицом, указанным в части 1.1 статьи 45 Градостроительного кодекса Российской Федерации, в Администрацию для ее проверки и утверждения с приложением писем, подтверждающих ее согласование.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Документация по планировке территории, согласование которой в соответствии с законодательством Российской Федерации не требуется, после ее разработки направляется инициатором или лицом, указанным в части 1.1 статьи 45 Градостроительного кодекса Российской Федерации, в Администрацию для ее проверки и утверждения.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3.28.</w:t>
      </w:r>
      <w:r w:rsidRPr="00DB15D5">
        <w:tab/>
      </w:r>
      <w:proofErr w:type="gramStart"/>
      <w:r w:rsidRPr="00DB15D5">
        <w:t xml:space="preserve">В течение 2 рабочих дней со дня утверждения документации по планировке территории специалист </w:t>
      </w:r>
      <w:r w:rsidR="004E4F46" w:rsidRPr="00DB15D5">
        <w:t>Администрации</w:t>
      </w:r>
      <w:r w:rsidRPr="00DB15D5">
        <w:t xml:space="preserve"> уведомляет о принятом решении заявителя и направляет ему один экземпляр документации по планировке территории на бумажном носителе с отметкой Администрации об утверждении документации по планировке территории на месте прошивки, с приложением копии постановления об утверждении документации по планировке территории.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3.29.</w:t>
      </w:r>
      <w:r w:rsidRPr="00DB15D5">
        <w:tab/>
        <w:t xml:space="preserve"> В случае принятия решения об отклонении документации по планировке территории и направлении ее на доработку специалист </w:t>
      </w:r>
      <w:r w:rsidR="004E4F46" w:rsidRPr="00DB15D5">
        <w:t>Администрации</w:t>
      </w:r>
      <w:r w:rsidRPr="00DB15D5">
        <w:t xml:space="preserve"> в течение 2 рабочих дней со дня принятия такого решения направляет заявителю уведомление об отклонении документации по планировке территории и направлении ее на доработку и документы, представленные заявителем для предоставления муниципальной услуги.</w:t>
      </w:r>
    </w:p>
    <w:p w:rsidR="009034D7" w:rsidRPr="00DB15D5" w:rsidRDefault="00F90094" w:rsidP="009034D7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3.30.</w:t>
      </w:r>
      <w:r w:rsidRPr="00DB15D5">
        <w:tab/>
      </w:r>
      <w:proofErr w:type="gramStart"/>
      <w:r w:rsidR="009034D7" w:rsidRPr="00DB15D5"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9034D7" w:rsidRPr="00DB15D5" w:rsidRDefault="00F90094" w:rsidP="009034D7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DB15D5">
        <w:t>3.31.</w:t>
      </w:r>
      <w:r w:rsidRPr="00DB15D5">
        <w:tab/>
      </w:r>
      <w:r w:rsidR="009034D7" w:rsidRPr="00DB15D5">
        <w:t>Специалист Администрации</w:t>
      </w:r>
      <w:r w:rsidR="009034D7" w:rsidRPr="00DB15D5">
        <w:rPr>
          <w:lang w:bidi="ru-RU"/>
        </w:rPr>
        <w:t xml:space="preserve"> в течение пяти рабочих дней со дня утверждения такой документации направляет принятое решение в Администрацию муниципального района Нефтегорский для размещения в государственной информационной системе обеспечения градостроительной деятельности, а также в Управление Федеральной службы государственной регистрации, кадастра и картографии Самарской области.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pStyle w:val="aff0"/>
        <w:spacing w:before="0" w:after="0"/>
        <w:rPr>
          <w:rFonts w:ascii="Times New Roman" w:hAnsi="Times New Roman"/>
          <w:sz w:val="24"/>
          <w:szCs w:val="24"/>
        </w:rPr>
      </w:pPr>
      <w:bookmarkStart w:id="4" w:name="_Toc89083255"/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IV</w:t>
      </w:r>
      <w:r w:rsidRPr="00DB15D5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DB15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B15D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  <w:bookmarkEnd w:id="4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4.1.</w:t>
      </w:r>
      <w:r w:rsidRPr="00DB15D5">
        <w:tab/>
      </w:r>
      <w:proofErr w:type="gramStart"/>
      <w:r w:rsidRPr="00DB15D5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отдела архитектуры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, либо лицом его замещающим, начальником отдела архитектуры.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4.2.</w:t>
      </w:r>
      <w:r w:rsidRPr="00DB15D5">
        <w:tab/>
        <w:t xml:space="preserve">Периодичность осуществления текущего контроля устанавливается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4.3.</w:t>
      </w:r>
      <w:r w:rsidRPr="00DB15D5">
        <w:tab/>
      </w:r>
      <w:proofErr w:type="gramStart"/>
      <w:r w:rsidRPr="00DB15D5">
        <w:t>Контроль за</w:t>
      </w:r>
      <w:proofErr w:type="gramEnd"/>
      <w:r w:rsidRPr="00DB15D5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отдела архитектуры.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4.4.</w:t>
      </w:r>
      <w:r w:rsidRPr="00DB15D5">
        <w:tab/>
        <w:t xml:space="preserve">Периодичность проведения плановых проверок выполнения отделом архитектуры положений настоящего Административного регламента и иных нормативных правовых актов, </w:t>
      </w:r>
      <w:r w:rsidRPr="00DB15D5">
        <w:lastRenderedPageBreak/>
        <w:t>устанавливающих требования к предоставлению муниципальной услуги, определяются планом работы отдела архитектуры на текущий год.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4.5.</w:t>
      </w:r>
      <w:r w:rsidRPr="00DB15D5">
        <w:tab/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4.6.</w:t>
      </w:r>
      <w:r w:rsidRPr="00DB15D5"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Плановые проверки проводятся не реже 1 раза в 3 года.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4.7.</w:t>
      </w:r>
      <w:r w:rsidRPr="00DB15D5">
        <w:tab/>
        <w:t>Плановые и внеплановые проверки полноты и качества предоставления муниципальной услуги осуществляются организационным отделом Администрации на основании соответствующих правовых актов.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4.8.</w:t>
      </w:r>
      <w:r w:rsidRPr="00DB15D5">
        <w:tab/>
        <w:t>Должностные лица отдела архитектуры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4.9.</w:t>
      </w:r>
      <w:r w:rsidRPr="00DB15D5"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4.10.</w:t>
      </w:r>
      <w:r w:rsidRPr="00DB15D5">
        <w:tab/>
      </w:r>
      <w:proofErr w:type="gramStart"/>
      <w:r w:rsidRPr="00DB15D5"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B15D5">
        <w:t>контроль за</w:t>
      </w:r>
      <w:proofErr w:type="gramEnd"/>
      <w:r w:rsidRPr="00DB15D5"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F90094" w:rsidRPr="00DB15D5" w:rsidRDefault="00F90094" w:rsidP="00F90094">
      <w:pPr>
        <w:pStyle w:val="aff0"/>
        <w:rPr>
          <w:rFonts w:ascii="Times New Roman" w:hAnsi="Times New Roman"/>
          <w:sz w:val="24"/>
          <w:szCs w:val="24"/>
        </w:rPr>
      </w:pPr>
      <w:bookmarkStart w:id="5" w:name="_Toc89083260"/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V</w:t>
      </w:r>
      <w:r w:rsidRPr="00DB15D5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  <w:bookmarkEnd w:id="5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5.2.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Главе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Жалобы на решения и действия (бездействие) работника многофункционального центра подаются руководителю этого МФЦ.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Нефтегорский или должностному лицу, уполномоченному нормативным правовым актом субъекта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5.4. Жалоба должна содержать: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1) наименование Администрации, должностного лица Администрации либо  муниципального служащего, решения и (или) действия (бездействие) которых обжалуются;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5.5. Заявитель может обратиться с жалобой, в том числе в следующих случаях: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1) нарушение срока регистрации заявления заявителя о предоставлении муниципальной услуги, комплексного запроса;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2) нарушение срока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8) нарушение срока или порядка выдачи документов по результатам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</w:t>
      </w:r>
      <w:r w:rsidRPr="00DB15D5">
        <w:lastRenderedPageBreak/>
        <w:t>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</w:t>
      </w:r>
      <w:proofErr w:type="gramEnd"/>
      <w:r w:rsidRPr="00DB15D5">
        <w:t xml:space="preserve"> муниципальных услуг».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5.7. Заявитель имеет право на получение информации и документов, необходимых для обоснования и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5.8. Жалоба заявителя может быть адресована Главе </w:t>
      </w:r>
      <w:r w:rsidR="009034D7" w:rsidRPr="00DB15D5">
        <w:t xml:space="preserve">сельского поселения </w:t>
      </w:r>
      <w:r w:rsidR="00352DF9">
        <w:t>Зуевка</w:t>
      </w:r>
      <w:r w:rsidR="009034D7" w:rsidRPr="00DB15D5">
        <w:t xml:space="preserve">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5.9. </w:t>
      </w:r>
      <w:proofErr w:type="gramStart"/>
      <w:r w:rsidRPr="00DB15D5"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DB15D5"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5.10. По результатам рассмотрения жалобы Администрация принимает одно из следующих решений: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</w:t>
      </w:r>
      <w:proofErr w:type="gramEnd"/>
      <w:r w:rsidRPr="00DB15D5">
        <w:t xml:space="preserve"> правовыми актами, а также в иных формах. Взамен градостроительного плана земельного участка, в котором (которых) были допущены опечатки и (</w:t>
      </w:r>
      <w:proofErr w:type="gramStart"/>
      <w:r w:rsidRPr="00DB15D5">
        <w:t xml:space="preserve">или) </w:t>
      </w:r>
      <w:proofErr w:type="gramEnd"/>
      <w:r w:rsidRPr="00DB15D5">
        <w:t>ошибки, выдаётся градостроительный план земельного участка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- решение об отказе в удовлетворении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Заявителю направляется письменный ответ, содержащий результаты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15D5">
        <w:t>неудобства</w:t>
      </w:r>
      <w:proofErr w:type="gramEnd"/>
      <w:r w:rsidRPr="00DB15D5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 случае установления в ходе или по результатам </w:t>
      </w:r>
      <w:proofErr w:type="gramStart"/>
      <w:r w:rsidRPr="00DB15D5">
        <w:t>рассмотрения жалобы признаков состава административного правонарушения</w:t>
      </w:r>
      <w:proofErr w:type="gramEnd"/>
      <w:r w:rsidRPr="00DB15D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0094" w:rsidRPr="00DB15D5" w:rsidRDefault="00F90094" w:rsidP="00F90094">
      <w:pPr>
        <w:autoSpaceDE w:val="0"/>
        <w:autoSpaceDN w:val="0"/>
        <w:adjustRightInd w:val="0"/>
        <w:jc w:val="center"/>
        <w:rPr>
          <w:b/>
        </w:rPr>
      </w:pPr>
    </w:p>
    <w:p w:rsidR="00F90094" w:rsidRPr="00DB15D5" w:rsidRDefault="00F90094" w:rsidP="00F90094">
      <w:pPr>
        <w:tabs>
          <w:tab w:val="left" w:pos="7920"/>
        </w:tabs>
        <w:ind w:firstLine="709"/>
        <w:jc w:val="both"/>
        <w:rPr>
          <w:b/>
        </w:rPr>
      </w:pPr>
    </w:p>
    <w:p w:rsidR="00F90094" w:rsidRPr="00DB15D5" w:rsidRDefault="00F90094" w:rsidP="00F90094">
      <w:pPr>
        <w:tabs>
          <w:tab w:val="left" w:pos="7920"/>
        </w:tabs>
        <w:ind w:firstLine="709"/>
        <w:jc w:val="both"/>
        <w:rPr>
          <w:b/>
        </w:rPr>
      </w:pPr>
    </w:p>
    <w:p w:rsidR="00DB069C" w:rsidRDefault="00DB069C" w:rsidP="00DB15D5">
      <w:pPr>
        <w:widowControl w:val="0"/>
        <w:shd w:val="clear" w:color="auto" w:fill="FFFFFF"/>
        <w:rPr>
          <w:bCs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№1</w:t>
      </w: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</w:t>
      </w:r>
      <w:r w:rsidR="00DC1354" w:rsidRPr="007D66D7">
        <w:rPr>
          <w:bCs/>
          <w:sz w:val="20"/>
          <w:szCs w:val="20"/>
          <w:lang w:eastAsia="en-US"/>
        </w:rPr>
        <w:t xml:space="preserve">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="00DC1354" w:rsidRPr="007D66D7">
        <w:rPr>
          <w:bCs/>
          <w:sz w:val="20"/>
          <w:szCs w:val="20"/>
          <w:lang w:eastAsia="en-US"/>
        </w:rPr>
        <w:t xml:space="preserve"> </w:t>
      </w:r>
      <w:r w:rsidRPr="007D66D7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Pr="00DB15D5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B15D5" w:rsidRDefault="00F90094" w:rsidP="007D66D7">
      <w:pPr>
        <w:widowControl w:val="0"/>
        <w:shd w:val="clear" w:color="auto" w:fill="FFFFFF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left="4956"/>
        <w:jc w:val="both"/>
        <w:rPr>
          <w:bCs/>
          <w:lang w:eastAsia="en-US"/>
        </w:rPr>
      </w:pPr>
      <w:r w:rsidRPr="00DB15D5">
        <w:rPr>
          <w:bCs/>
          <w:lang w:eastAsia="en-US"/>
        </w:rPr>
        <w:t>В _________________________________</w:t>
      </w:r>
    </w:p>
    <w:p w:rsidR="00F90094" w:rsidRPr="00DB15D5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  <w:r w:rsidRPr="00DB15D5">
        <w:rPr>
          <w:bCs/>
          <w:lang w:eastAsia="en-US"/>
        </w:rPr>
        <w:t>(наименование органа местного самоуправления)</w:t>
      </w:r>
    </w:p>
    <w:p w:rsidR="00F90094" w:rsidRPr="00DB15D5" w:rsidRDefault="00F90094" w:rsidP="00F90094">
      <w:pPr>
        <w:widowControl w:val="0"/>
        <w:shd w:val="clear" w:color="auto" w:fill="FFFFFF"/>
        <w:ind w:left="4956"/>
        <w:jc w:val="both"/>
        <w:rPr>
          <w:bCs/>
          <w:lang w:eastAsia="en-US"/>
        </w:rPr>
      </w:pPr>
      <w:r w:rsidRPr="00DB15D5">
        <w:rPr>
          <w:bCs/>
          <w:lang w:eastAsia="en-US"/>
        </w:rPr>
        <w:t>от _________________________________</w:t>
      </w:r>
    </w:p>
    <w:p w:rsidR="00F90094" w:rsidRPr="003F7FBA" w:rsidRDefault="00F90094" w:rsidP="00F90094">
      <w:pPr>
        <w:widowControl w:val="0"/>
        <w:shd w:val="clear" w:color="auto" w:fill="FFFFFF"/>
        <w:ind w:left="495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___________________________________</w:t>
      </w:r>
    </w:p>
    <w:p w:rsidR="00F90094" w:rsidRDefault="00F90094" w:rsidP="007D66D7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D639AC">
        <w:rPr>
          <w:bCs/>
          <w:sz w:val="20"/>
          <w:szCs w:val="20"/>
          <w:lang w:eastAsia="en-US"/>
        </w:rPr>
        <w:t xml:space="preserve">(для заявителя юридического лица - полное наименование, организационно-правовая форма, </w:t>
      </w:r>
      <w:r w:rsidRPr="00D639AC">
        <w:rPr>
          <w:bCs/>
          <w:sz w:val="20"/>
          <w:szCs w:val="20"/>
          <w:lang w:eastAsia="en-US"/>
        </w:rPr>
        <w:lastRenderedPageBreak/>
        <w:t>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639AC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 принятии решения о подготовке документации по планировке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территории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 xml:space="preserve">Прошу принять решение о подготовке документации по планировке территории </w:t>
      </w:r>
      <w:r w:rsidRPr="00DB15D5">
        <w:rPr>
          <w:bCs/>
          <w:i/>
          <w:lang w:eastAsia="en-US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DB15D5">
        <w:rPr>
          <w:bCs/>
          <w:lang w:eastAsia="en-US"/>
        </w:rPr>
        <w:t xml:space="preserve">в </w:t>
      </w:r>
      <w:r w:rsidR="00E53A59">
        <w:rPr>
          <w:bCs/>
          <w:lang w:eastAsia="en-US"/>
        </w:rPr>
        <w:t>отношении территории:</w:t>
      </w:r>
    </w:p>
    <w:p w:rsidR="00F90094" w:rsidRPr="00D639AC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proofErr w:type="gramStart"/>
      <w:r w:rsidRPr="00D639AC">
        <w:rPr>
          <w:bCs/>
          <w:sz w:val="20"/>
          <w:szCs w:val="20"/>
          <w:lang w:eastAsia="en-US"/>
        </w:rPr>
        <w:t>(указывается описание местонахождения территории, описание границ территории,</w:t>
      </w:r>
      <w:proofErr w:type="gramEnd"/>
    </w:p>
    <w:p w:rsidR="00F90094" w:rsidRPr="00D639AC" w:rsidRDefault="00F90094" w:rsidP="00F90094">
      <w:pPr>
        <w:widowControl w:val="0"/>
        <w:shd w:val="clear" w:color="auto" w:fill="FFFFFF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D639AC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D639AC">
        <w:rPr>
          <w:bCs/>
          <w:sz w:val="20"/>
          <w:szCs w:val="20"/>
          <w:lang w:eastAsia="en-US"/>
        </w:rPr>
        <w:t>ориентировочная площадь территории)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B15D5">
        <w:rPr>
          <w:bCs/>
          <w:lang w:eastAsia="en-US"/>
        </w:rPr>
        <w:t>согласно прилагаемой схеме.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1.</w:t>
      </w:r>
      <w:r w:rsidRPr="00DB15D5">
        <w:rPr>
          <w:bCs/>
          <w:lang w:eastAsia="en-US"/>
        </w:rPr>
        <w:tab/>
        <w:t xml:space="preserve">Цель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2.</w:t>
      </w:r>
      <w:r w:rsidRPr="00DB15D5">
        <w:rPr>
          <w:bCs/>
          <w:lang w:eastAsia="en-US"/>
        </w:rPr>
        <w:tab/>
        <w:t>Предполагаемое назначение и параметры развития территории, характеристики</w:t>
      </w:r>
      <w:r w:rsidRPr="00DB15D5">
        <w:rPr>
          <w:bCs/>
          <w:lang w:eastAsia="en-US"/>
        </w:rPr>
        <w:tab/>
        <w:t xml:space="preserve">планируемого к размещению объекта (объектов):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3.</w:t>
      </w:r>
      <w:r w:rsidRPr="00DB15D5">
        <w:rPr>
          <w:bCs/>
          <w:lang w:eastAsia="en-US"/>
        </w:rPr>
        <w:tab/>
        <w:t xml:space="preserve">Планируемый срок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4.</w:t>
      </w:r>
      <w:r w:rsidRPr="00DB15D5">
        <w:rPr>
          <w:bCs/>
          <w:lang w:eastAsia="en-US"/>
        </w:rPr>
        <w:tab/>
        <w:t xml:space="preserve">Источник финансирования работ по подготовке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2D34CF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  <w:u w:val="single"/>
          <w:lang w:eastAsia="en-US"/>
        </w:rPr>
      </w:pPr>
      <w:r w:rsidRPr="00DB15D5">
        <w:rPr>
          <w:bCs/>
          <w:lang w:eastAsia="en-US"/>
        </w:rPr>
        <w:t>5.</w:t>
      </w:r>
      <w:r w:rsidRPr="00DB15D5">
        <w:rPr>
          <w:bCs/>
          <w:lang w:eastAsia="en-US"/>
        </w:rPr>
        <w:tab/>
        <w:t xml:space="preserve"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B15D5">
        <w:rPr>
          <w:bCs/>
          <w:lang w:eastAsia="en-US"/>
        </w:rPr>
        <w:t>К заявлению прилагаются следующие документы:</w:t>
      </w:r>
    </w:p>
    <w:p w:rsidR="00F90094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Результат предоставления муниципальной услуги, прошу предоставить: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522FC6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522FC6">
        <w:rPr>
          <w:bCs/>
          <w:sz w:val="20"/>
          <w:szCs w:val="20"/>
          <w:lang w:eastAsia="en-US"/>
        </w:rPr>
        <w:t>(подпись)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522FC6">
        <w:rPr>
          <w:bCs/>
          <w:sz w:val="20"/>
          <w:szCs w:val="20"/>
          <w:lang w:eastAsia="en-US"/>
        </w:rPr>
        <w:t>(ФИО)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72BDA" w:rsidRDefault="00672BD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№2</w:t>
      </w:r>
    </w:p>
    <w:p w:rsidR="00DC1354" w:rsidRDefault="00DC1354" w:rsidP="00DC135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</w:t>
      </w:r>
      <w:r w:rsidRPr="00D639AC">
        <w:rPr>
          <w:bCs/>
          <w:lang w:eastAsia="en-US"/>
        </w:rPr>
        <w:t xml:space="preserve"> области</w:t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</w:p>
    <w:p w:rsidR="00F90094" w:rsidRPr="00522FC6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ind w:left="4956"/>
        <w:jc w:val="both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В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B2262A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r w:rsidRPr="00B2262A">
        <w:rPr>
          <w:bCs/>
          <w:sz w:val="20"/>
          <w:szCs w:val="20"/>
          <w:lang w:eastAsia="en-US"/>
        </w:rPr>
        <w:t>(наименование органа местного самоуправления)</w:t>
      </w:r>
    </w:p>
    <w:p w:rsidR="00F90094" w:rsidRPr="002D34CF" w:rsidRDefault="00F90094" w:rsidP="00F90094">
      <w:pPr>
        <w:widowControl w:val="0"/>
        <w:shd w:val="clear" w:color="auto" w:fill="FFFFFF"/>
        <w:ind w:left="4956"/>
        <w:jc w:val="both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 xml:space="preserve">от 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B2262A">
        <w:rPr>
          <w:bCs/>
          <w:sz w:val="20"/>
          <w:szCs w:val="20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</w:t>
      </w:r>
      <w:r>
        <w:rPr>
          <w:bCs/>
          <w:sz w:val="20"/>
          <w:szCs w:val="20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нахождения,</w:t>
      </w:r>
      <w:r>
        <w:rPr>
          <w:bCs/>
          <w:sz w:val="20"/>
          <w:szCs w:val="20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B2262A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об утверждении документации по планировке территории</w:t>
      </w:r>
    </w:p>
    <w:p w:rsidR="00F90094" w:rsidRPr="002D34CF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Прошу утвердить документацию по планировке территории </w:t>
      </w:r>
      <w:r w:rsidRPr="00DB15D5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B15D5">
        <w:rPr>
          <w:bCs/>
          <w:lang w:eastAsia="en-US"/>
        </w:rPr>
        <w:t xml:space="preserve"> в границах: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Сведения о принятом </w:t>
      </w:r>
      <w:proofErr w:type="gramStart"/>
      <w:r w:rsidRPr="00DB15D5">
        <w:rPr>
          <w:bCs/>
          <w:lang w:eastAsia="en-US"/>
        </w:rPr>
        <w:t>решении</w:t>
      </w:r>
      <w:proofErr w:type="gramEnd"/>
      <w:r w:rsidRPr="00DB15D5">
        <w:rPr>
          <w:bCs/>
          <w:lang w:eastAsia="en-US"/>
        </w:rPr>
        <w:t xml:space="preserve"> о подготовке документации по планировке территории:  </w:t>
      </w:r>
      <w:r w:rsidRPr="00DB15D5">
        <w:rPr>
          <w:bCs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 xml:space="preserve">К заявлению прилагаются следующие документы: </w:t>
      </w:r>
    </w:p>
    <w:p w:rsidR="00F90094" w:rsidRPr="00B2262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B2262A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B2262A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firstLine="708"/>
        <w:jc w:val="center"/>
        <w:rPr>
          <w:bCs/>
          <w:sz w:val="20"/>
          <w:szCs w:val="20"/>
          <w:lang w:eastAsia="en-US"/>
        </w:rPr>
      </w:pPr>
      <w:r w:rsidRPr="00DB15D5">
        <w:rPr>
          <w:bCs/>
          <w:lang w:eastAsia="en-US"/>
        </w:rPr>
        <w:t>Результат предоставления муниципальной услуги, прошу предоставить</w:t>
      </w:r>
      <w:r w:rsidRPr="002D34CF">
        <w:rPr>
          <w:bCs/>
          <w:sz w:val="26"/>
          <w:szCs w:val="26"/>
          <w:lang w:eastAsia="en-US"/>
        </w:rPr>
        <w:t xml:space="preserve">: </w:t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 w:rsidRPr="003F7FBA">
        <w:rPr>
          <w:bCs/>
          <w:sz w:val="28"/>
          <w:szCs w:val="28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</w:t>
      </w: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Pr="00B2262A" w:rsidRDefault="00F90094" w:rsidP="00F90094">
      <w:pPr>
        <w:widowControl w:val="0"/>
        <w:shd w:val="clear" w:color="auto" w:fill="FFFFFF"/>
        <w:rPr>
          <w:bCs/>
          <w:sz w:val="28"/>
          <w:szCs w:val="28"/>
          <w:u w:val="single"/>
          <w:lang w:eastAsia="en-US"/>
        </w:rPr>
      </w:pP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</w:p>
    <w:p w:rsidR="00F90094" w:rsidRPr="004C7D4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4C7D4E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4C7D4E">
        <w:rPr>
          <w:bCs/>
          <w:sz w:val="20"/>
          <w:szCs w:val="20"/>
          <w:lang w:eastAsia="en-US"/>
        </w:rPr>
        <w:t>(подпись)</w:t>
      </w:r>
      <w:r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4C7D4E">
        <w:rPr>
          <w:bCs/>
          <w:sz w:val="20"/>
          <w:szCs w:val="20"/>
          <w:lang w:eastAsia="en-US"/>
        </w:rPr>
        <w:t>(ФИО)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№3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ind w:left="4956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В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700202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r w:rsidRPr="00700202">
        <w:rPr>
          <w:bCs/>
          <w:sz w:val="20"/>
          <w:szCs w:val="20"/>
          <w:lang w:eastAsia="en-US"/>
        </w:rPr>
        <w:t>(наименование органа местного самоуправления)</w:t>
      </w:r>
    </w:p>
    <w:p w:rsidR="00F90094" w:rsidRPr="002D34CF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от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700202">
        <w:rPr>
          <w:bCs/>
          <w:sz w:val="20"/>
          <w:szCs w:val="20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</w:t>
      </w:r>
      <w:r w:rsidRPr="00700202">
        <w:rPr>
          <w:bCs/>
          <w:sz w:val="20"/>
          <w:szCs w:val="20"/>
          <w:lang w:eastAsia="en-US"/>
        </w:rPr>
        <w:tab/>
        <w:t>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700202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 xml:space="preserve">о принятии решения о подготовке документации по внесению изменений </w:t>
      </w:r>
      <w:proofErr w:type="gramStart"/>
      <w:r w:rsidRPr="00DB15D5">
        <w:rPr>
          <w:b/>
          <w:bCs/>
          <w:lang w:eastAsia="en-US"/>
        </w:rPr>
        <w:t>в</w:t>
      </w:r>
      <w:proofErr w:type="gramEnd"/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документацию по планировке территории</w:t>
      </w:r>
    </w:p>
    <w:p w:rsidR="00F90094" w:rsidRPr="00DB15D5" w:rsidRDefault="00F90094" w:rsidP="007D66D7">
      <w:pPr>
        <w:widowControl w:val="0"/>
        <w:shd w:val="clear" w:color="auto" w:fill="FFFFFF"/>
        <w:rPr>
          <w:b/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</w:p>
    <w:p w:rsidR="00F90094" w:rsidRPr="000D241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u w:val="single"/>
          <w:lang w:eastAsia="en-US"/>
        </w:rPr>
      </w:pPr>
      <w:r w:rsidRPr="00DB15D5">
        <w:rPr>
          <w:bCs/>
          <w:lang w:eastAsia="en-US"/>
        </w:rPr>
        <w:t xml:space="preserve">Прошу принять решение о подготовке документации по внесению изменений в документацию по планировке территории </w:t>
      </w:r>
      <w:r w:rsidRPr="00DB15D5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Pr="00DB15D5">
        <w:rPr>
          <w:bCs/>
          <w:lang w:eastAsia="en-US"/>
        </w:rPr>
        <w:t xml:space="preserve"> утвержденной: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в отношении территории (ее отдельных частей)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кадастровый номер</w:t>
      </w:r>
      <w:r>
        <w:rPr>
          <w:bCs/>
          <w:sz w:val="20"/>
          <w:szCs w:val="20"/>
          <w:lang w:eastAsia="en-US"/>
        </w:rPr>
        <w:t xml:space="preserve"> </w:t>
      </w:r>
      <w:r w:rsidRPr="000D241E">
        <w:rPr>
          <w:bCs/>
          <w:sz w:val="20"/>
          <w:szCs w:val="20"/>
          <w:lang w:eastAsia="en-US"/>
        </w:rPr>
        <w:t>земельного участка или описание границ территории согласно прилагаемой схеме.</w:t>
      </w:r>
    </w:p>
    <w:p w:rsidR="00F90094" w:rsidRPr="000D241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1.</w:t>
      </w:r>
      <w:r w:rsidRPr="00DB15D5">
        <w:rPr>
          <w:bCs/>
          <w:lang w:eastAsia="en-US"/>
        </w:rPr>
        <w:tab/>
        <w:t>Цель разработки документации по планировке территории: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2.</w:t>
      </w:r>
      <w:r w:rsidRPr="00DB15D5">
        <w:rPr>
          <w:bCs/>
          <w:lang w:eastAsia="en-US"/>
        </w:rPr>
        <w:tab/>
        <w:t>Описание планируемых изменений в назначении и параметрах развития территории, характеристиках планируемого к размещению объекта (объектов):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3.</w:t>
      </w:r>
      <w:r w:rsidRPr="00DB15D5">
        <w:rPr>
          <w:bCs/>
          <w:lang w:eastAsia="en-US"/>
        </w:rPr>
        <w:tab/>
        <w:t xml:space="preserve">Планируемый срок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4.</w:t>
      </w:r>
      <w:r w:rsidRPr="00DB15D5">
        <w:rPr>
          <w:bCs/>
          <w:lang w:eastAsia="en-US"/>
        </w:rPr>
        <w:tab/>
        <w:t xml:space="preserve">Источник финансирования работ по подготовке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К заявлению прилагаются следующие документы: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Результат предоставления муниципальной услуги прошу предоставить: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Default="00F90094" w:rsidP="007D66D7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услуги).</w:t>
      </w: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</w:p>
    <w:p w:rsidR="00F90094" w:rsidRPr="000D241E" w:rsidRDefault="00F90094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0D241E">
        <w:rPr>
          <w:bCs/>
          <w:sz w:val="20"/>
          <w:szCs w:val="20"/>
          <w:lang w:eastAsia="en-US"/>
        </w:rPr>
        <w:t xml:space="preserve"> (подпись)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0D241E">
        <w:rPr>
          <w:bCs/>
          <w:sz w:val="20"/>
          <w:szCs w:val="20"/>
          <w:lang w:eastAsia="en-US"/>
        </w:rPr>
        <w:t xml:space="preserve"> (ФИО)</w:t>
      </w:r>
    </w:p>
    <w:p w:rsidR="00DB15D5" w:rsidRPr="007D66D7" w:rsidRDefault="00DB15D5" w:rsidP="007D66D7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№4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DB15D5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Pr="00E53A59" w:rsidRDefault="00E53A59" w:rsidP="00E53A59">
      <w:pPr>
        <w:widowControl w:val="0"/>
        <w:shd w:val="clear" w:color="auto" w:fill="FFFFFF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                     </w:t>
      </w:r>
      <w:r w:rsidRPr="00E53A59">
        <w:rPr>
          <w:bCs/>
          <w:i/>
          <w:lang w:eastAsia="en-US"/>
        </w:rPr>
        <w:t>Утратило силу (Постановление от 19.06.2023 г. № 83)</w:t>
      </w: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№5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E257FD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2D34CF" w:rsidRDefault="00E53A59" w:rsidP="00E53A59">
      <w:pPr>
        <w:widowControl w:val="0"/>
        <w:shd w:val="clear" w:color="auto" w:fill="FFFFFF"/>
        <w:rPr>
          <w:bCs/>
          <w:lang w:eastAsia="en-US"/>
        </w:rPr>
      </w:pPr>
      <w:r>
        <w:rPr>
          <w:bCs/>
          <w:i/>
          <w:lang w:eastAsia="en-US"/>
        </w:rPr>
        <w:t xml:space="preserve">                                         </w:t>
      </w:r>
      <w:r w:rsidRPr="00E53A59">
        <w:rPr>
          <w:bCs/>
          <w:i/>
          <w:lang w:eastAsia="en-US"/>
        </w:rPr>
        <w:t>Утратило силу (Постановление от 19.06.2023 г. № 83)</w:t>
      </w:r>
      <w:r>
        <w:rPr>
          <w:bCs/>
          <w:sz w:val="26"/>
          <w:szCs w:val="26"/>
          <w:u w:val="single"/>
          <w:lang w:eastAsia="en-US"/>
        </w:rPr>
        <w:t xml:space="preserve"> </w:t>
      </w: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2025DD">
        <w:rPr>
          <w:bCs/>
          <w:sz w:val="20"/>
          <w:szCs w:val="20"/>
          <w:lang w:eastAsia="en-US"/>
        </w:rPr>
        <w:t>Приложение №6</w:t>
      </w:r>
    </w:p>
    <w:p w:rsidR="00DC1354" w:rsidRPr="002025DD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2025DD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2025DD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tbl>
      <w:tblPr>
        <w:tblW w:w="10188" w:type="dxa"/>
        <w:tblLook w:val="01E0"/>
      </w:tblPr>
      <w:tblGrid>
        <w:gridCol w:w="4119"/>
        <w:gridCol w:w="6069"/>
      </w:tblGrid>
      <w:tr w:rsidR="00F90094" w:rsidRPr="002025DD" w:rsidTr="00DB069C">
        <w:tc>
          <w:tcPr>
            <w:tcW w:w="4119" w:type="dxa"/>
            <w:shd w:val="clear" w:color="auto" w:fill="auto"/>
          </w:tcPr>
          <w:p w:rsidR="00F90094" w:rsidRPr="002025DD" w:rsidRDefault="00F90094" w:rsidP="00DB06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9" w:type="dxa"/>
            <w:shd w:val="clear" w:color="auto" w:fill="auto"/>
          </w:tcPr>
          <w:p w:rsidR="00F90094" w:rsidRPr="002025DD" w:rsidRDefault="00F90094" w:rsidP="00DB069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90094" w:rsidRPr="002025DD" w:rsidRDefault="00F90094" w:rsidP="00DB069C">
            <w:pPr>
              <w:spacing w:line="360" w:lineRule="auto"/>
              <w:ind w:left="1416"/>
              <w:jc w:val="center"/>
              <w:rPr>
                <w:rFonts w:eastAsia="Calibri"/>
                <w:sz w:val="20"/>
                <w:szCs w:val="20"/>
              </w:rPr>
            </w:pPr>
          </w:p>
          <w:p w:rsidR="00F90094" w:rsidRPr="002025DD" w:rsidRDefault="00F90094" w:rsidP="00DB069C">
            <w:pPr>
              <w:spacing w:line="360" w:lineRule="auto"/>
              <w:ind w:left="1416"/>
              <w:jc w:val="center"/>
              <w:rPr>
                <w:rFonts w:eastAsia="Calibri"/>
                <w:sz w:val="20"/>
                <w:szCs w:val="20"/>
              </w:rPr>
            </w:pPr>
            <w:r w:rsidRPr="002025DD">
              <w:rPr>
                <w:rFonts w:eastAsia="Calibri"/>
                <w:sz w:val="20"/>
                <w:szCs w:val="20"/>
              </w:rPr>
              <w:t>(фамилия, имя, отчество, место жительства – для физических лиц; полное наименование</w:t>
            </w:r>
            <w:proofErr w:type="gramStart"/>
            <w:r w:rsidRPr="002025DD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2025DD">
              <w:rPr>
                <w:rFonts w:eastAsia="Calibri"/>
                <w:sz w:val="20"/>
                <w:szCs w:val="20"/>
              </w:rPr>
              <w:t xml:space="preserve"> место нахождения, ИНН,  ОГРН – для юридических лиц) </w:t>
            </w:r>
          </w:p>
        </w:tc>
      </w:tr>
    </w:tbl>
    <w:p w:rsidR="00F90094" w:rsidRDefault="00F90094" w:rsidP="00F90094">
      <w:pPr>
        <w:jc w:val="center"/>
        <w:rPr>
          <w:b/>
        </w:rPr>
      </w:pPr>
    </w:p>
    <w:p w:rsidR="00DB069C" w:rsidRDefault="00DB069C" w:rsidP="00F90094">
      <w:pPr>
        <w:jc w:val="center"/>
        <w:rPr>
          <w:b/>
        </w:rPr>
      </w:pPr>
    </w:p>
    <w:p w:rsidR="00F90094" w:rsidRPr="006B55E4" w:rsidRDefault="00F90094" w:rsidP="00F90094">
      <w:pPr>
        <w:jc w:val="center"/>
        <w:rPr>
          <w:b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lastRenderedPageBreak/>
        <w:t>УВЕДОМЛЕНИЕ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об отказе в приеме документов, необходимых для предоставления</w:t>
      </w:r>
    </w:p>
    <w:p w:rsidR="00F90094" w:rsidRPr="00DB15D5" w:rsidRDefault="00F90094" w:rsidP="00F90094">
      <w:pPr>
        <w:widowControl w:val="0"/>
        <w:shd w:val="clear" w:color="auto" w:fill="FFFFFF"/>
        <w:spacing w:line="360" w:lineRule="auto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муниципальной услуги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от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lang w:eastAsia="en-US"/>
        </w:rPr>
        <w:t xml:space="preserve"> №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Cs/>
          <w:u w:val="single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6"/>
          <w:szCs w:val="26"/>
          <w:u w:val="single"/>
          <w:lang w:eastAsia="en-US"/>
        </w:rPr>
      </w:pPr>
      <w:r w:rsidRPr="00DB15D5">
        <w:rPr>
          <w:bCs/>
          <w:lang w:eastAsia="en-US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F14D0E">
        <w:rPr>
          <w:bCs/>
          <w:sz w:val="20"/>
          <w:szCs w:val="20"/>
          <w:lang w:eastAsia="en-US"/>
        </w:rPr>
        <w:t>(Ф.И.О. физического лица, наименование юридического лица-заявителя, дата направления заявления)</w:t>
      </w:r>
    </w:p>
    <w:p w:rsidR="00F90094" w:rsidRPr="00F14D0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DB15D5">
        <w:rPr>
          <w:bCs/>
          <w:lang w:eastAsia="en-US"/>
        </w:rPr>
        <w:t>с</w:t>
      </w:r>
      <w:proofErr w:type="gramEnd"/>
      <w:r w:rsidRPr="00DB15D5">
        <w:rPr>
          <w:bCs/>
          <w:lang w:eastAsia="en-US"/>
        </w:rPr>
        <w:t>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F14D0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F14D0E">
        <w:rPr>
          <w:bCs/>
          <w:sz w:val="20"/>
          <w:szCs w:val="20"/>
          <w:lang w:eastAsia="en-US"/>
        </w:rPr>
        <w:t>(указываются основания отказа в приеме документов, необходимых для предоставления</w:t>
      </w:r>
      <w:r>
        <w:rPr>
          <w:bCs/>
          <w:sz w:val="20"/>
          <w:szCs w:val="20"/>
          <w:lang w:eastAsia="en-US"/>
        </w:rPr>
        <w:t xml:space="preserve"> </w:t>
      </w:r>
      <w:r w:rsidRPr="00F14D0E">
        <w:rPr>
          <w:bCs/>
          <w:sz w:val="20"/>
          <w:szCs w:val="20"/>
          <w:lang w:eastAsia="en-US"/>
        </w:rPr>
        <w:t>муниципальной услуги)</w:t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   Глава</w:t>
      </w:r>
    </w:p>
    <w:p w:rsidR="00DC1354" w:rsidRPr="00DA11DF" w:rsidRDefault="00DC135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>сельского поселения</w:t>
      </w:r>
    </w:p>
    <w:p w:rsidR="00F90094" w:rsidRPr="00DA11DF" w:rsidRDefault="00DC135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 xml:space="preserve">       </w:t>
      </w:r>
      <w:r w:rsidR="00352DF9">
        <w:rPr>
          <w:bCs/>
          <w:lang w:eastAsia="en-US"/>
        </w:rPr>
        <w:t xml:space="preserve">     </w:t>
      </w:r>
      <w:r w:rsidRPr="00DA11DF">
        <w:rPr>
          <w:bCs/>
          <w:lang w:eastAsia="en-US"/>
        </w:rPr>
        <w:t xml:space="preserve">   </w:t>
      </w:r>
      <w:r w:rsidR="00352DF9">
        <w:rPr>
          <w:bCs/>
          <w:lang w:eastAsia="en-US"/>
        </w:rPr>
        <w:t>Зуевка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  <w:t>И.О. Фамилия</w:t>
      </w:r>
      <w:r w:rsidR="003F3019" w:rsidRPr="00DA11DF">
        <w:rPr>
          <w:bCs/>
          <w:u w:val="single"/>
          <w:lang w:eastAsia="en-US"/>
        </w:rPr>
        <w:t xml:space="preserve"> 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№7</w:t>
      </w:r>
    </w:p>
    <w:p w:rsidR="00DC1354" w:rsidRPr="00DA11DF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4F79C2" w:rsidRPr="00B579F7" w:rsidRDefault="004F79C2" w:rsidP="004F79C2">
      <w:pPr>
        <w:shd w:val="clear" w:color="auto" w:fill="FFFFFF"/>
        <w:spacing w:before="283" w:after="170" w:line="413" w:lineRule="exact"/>
        <w:jc w:val="center"/>
        <w:rPr>
          <w:sz w:val="28"/>
          <w:szCs w:val="28"/>
        </w:rPr>
      </w:pPr>
      <w:r w:rsidRPr="00B579F7">
        <w:rPr>
          <w:b/>
          <w:bCs/>
          <w:color w:val="323232"/>
          <w:spacing w:val="-9"/>
          <w:sz w:val="28"/>
          <w:szCs w:val="28"/>
        </w:rPr>
        <w:t>ПОСТАНОВЛЕНИЕ</w:t>
      </w:r>
    </w:p>
    <w:p w:rsidR="004F79C2" w:rsidRPr="00B579F7" w:rsidRDefault="004F79C2" w:rsidP="004F79C2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</w:rPr>
        <w:t>от</w:t>
      </w:r>
      <w:r w:rsidRPr="00B579F7">
        <w:rPr>
          <w:b/>
          <w:noProof/>
        </w:rPr>
        <w:t>__________________ № ______</w:t>
      </w:r>
    </w:p>
    <w:p w:rsidR="004F79C2" w:rsidRPr="00B579F7" w:rsidRDefault="004F79C2" w:rsidP="004F79C2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 подготовке документации по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B579F7">
        <w:rPr>
          <w:bCs/>
          <w:lang w:eastAsia="en-US"/>
        </w:rPr>
        <w:t xml:space="preserve">для размещения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lastRenderedPageBreak/>
        <w:tab/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4F79C2" w:rsidRPr="00B579F7" w:rsidRDefault="004F79C2" w:rsidP="004F79C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Рассмотрев предложение 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>о подготовке документации по планировке территории (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Start"/>
      <w:r w:rsidRPr="00B579F7">
        <w:rPr>
          <w:bCs/>
          <w:lang w:eastAsia="en-US"/>
        </w:rPr>
        <w:t xml:space="preserve"> ,</w:t>
      </w:r>
      <w:proofErr w:type="gramEnd"/>
      <w:r w:rsidRPr="00B579F7">
        <w:rPr>
          <w:bCs/>
          <w:lang w:eastAsia="en-US"/>
        </w:rPr>
        <w:t xml:space="preserve"> в соответствии со статьями 8, 41, 42, 43, 45 Градостроительного кодекса Российской Федерации,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Зуевка муниципального района  Нефтегорский Самарской области, Администрация сельского поселения Зуевка</w:t>
      </w:r>
    </w:p>
    <w:p w:rsidR="004F79C2" w:rsidRPr="00B579F7" w:rsidRDefault="004F79C2" w:rsidP="004F79C2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 Принять решение о разработке документации по планировке территории (проект планировки территории и проект межевания территории / проект межевания территории) для размещения объекта ________________________ в границах _____________________________ муниципального района Нефтегорский Самарской области согласно приложению №1 к настоящему постановлению.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 Предложить ____________________________ разработать документацию по планировке территории для размещения объекта, указанного в пункте 1 настоящего постановления, на основании результатов инженерных изысканий в срок - ___________ месяцев.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 Подготовку документации по планировке  территории для размещения  объекта ________________________________ вести в соответствии с техническим заданием, согласно приложению №2 к настоящему постановлению.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4. Определить состав материалов документации по планировке территории </w:t>
      </w:r>
      <w:proofErr w:type="gramStart"/>
      <w:r w:rsidRPr="00B579F7">
        <w:rPr>
          <w:bCs/>
          <w:lang w:eastAsia="en-US"/>
        </w:rPr>
        <w:t>согласно  статей</w:t>
      </w:r>
      <w:proofErr w:type="gramEnd"/>
      <w:r w:rsidRPr="00B579F7">
        <w:rPr>
          <w:bCs/>
          <w:lang w:eastAsia="en-US"/>
        </w:rPr>
        <w:t xml:space="preserve"> 42, 43 Градостроительного кодекса Российской Федерации.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 Для согласования проекта планировки и проекта межевания территории предоставить в Администрацию сельского поселения Зуевка следующие материалы: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•</w:t>
      </w:r>
      <w:r w:rsidRPr="00B579F7">
        <w:rPr>
          <w:bCs/>
          <w:lang w:eastAsia="en-US"/>
        </w:rPr>
        <w:tab/>
        <w:t xml:space="preserve"> основная часть, подлежащая утверждению,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•</w:t>
      </w:r>
      <w:r w:rsidRPr="00B579F7">
        <w:rPr>
          <w:bCs/>
          <w:lang w:eastAsia="en-US"/>
        </w:rPr>
        <w:tab/>
        <w:t xml:space="preserve"> материалы по обоснованию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составе, определенном статьями 42, 43 Градостроительного кодекса Российской Федерации, в  том числе:</w:t>
      </w:r>
      <w:proofErr w:type="gramEnd"/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- согласие правообладателей земельных участков на размещение объекта капитального строительства;  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технические условия на присоединение к инженерным коммуникациям;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технические условия на пересечение инженерных коммуникаций;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культуры Самарской области;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Управления по недропользованию по Самарской области;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особо охраняемых природных территорий регионального значения;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участков лесного фонда;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водных объектов;</w:t>
      </w:r>
    </w:p>
    <w:p w:rsidR="004F79C2" w:rsidRPr="00B579F7" w:rsidRDefault="004F79C2" w:rsidP="004F79C2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lastRenderedPageBreak/>
        <w:t>- 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федерального значения.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6. </w:t>
      </w:r>
      <w:proofErr w:type="gramStart"/>
      <w:r w:rsidRPr="00B579F7">
        <w:rPr>
          <w:bCs/>
          <w:lang w:eastAsia="en-US"/>
        </w:rPr>
        <w:t xml:space="preserve">Установить, что предложения физических и (или) юридических лиц, касающиеся порядка, сроков 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сельского поселения Зуевка муниципального района Нефтегорский Самарской области по адресу: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         </w:t>
      </w:r>
      <w:r w:rsidRPr="00B579F7">
        <w:rPr>
          <w:bCs/>
          <w:lang w:eastAsia="en-US"/>
        </w:rPr>
        <w:t>в течение 7 (семи) календарных дней со дня принятия настоящего постановления.</w:t>
      </w:r>
      <w:proofErr w:type="gramEnd"/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7. 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сельского поселения Зуевка Администрации муниципального района Нефтегорский в сети «Интернет».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8. Настоящее постановление вступает в силу со дня его официального опубликования. </w:t>
      </w:r>
    </w:p>
    <w:p w:rsidR="004F79C2" w:rsidRPr="00B579F7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9. Срок действия настоящего постановления составляет _________ месяцев со дня его официального опубликования.</w:t>
      </w:r>
    </w:p>
    <w:p w:rsidR="004F79C2" w:rsidRPr="00B579F7" w:rsidRDefault="004F79C2" w:rsidP="004F79C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F79C2" w:rsidRPr="00B579F7" w:rsidRDefault="004F79C2" w:rsidP="004F79C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4F79C2" w:rsidRPr="00B579F7" w:rsidRDefault="004F79C2" w:rsidP="004F79C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4F79C2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Зуевка  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  <w:t xml:space="preserve">                              И.О. Фамилия</w:t>
      </w:r>
    </w:p>
    <w:p w:rsidR="004F79C2" w:rsidRDefault="004F79C2" w:rsidP="004F79C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6E184A" w:rsidRDefault="006E184A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7D66D7" w:rsidRDefault="007D66D7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F79C2" w:rsidRDefault="004F79C2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№8</w:t>
      </w:r>
    </w:p>
    <w:p w:rsidR="00F90094" w:rsidRDefault="006378E6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423A6D" w:rsidRDefault="00423A6D" w:rsidP="00423A6D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Pr="00423A6D" w:rsidRDefault="00423A6D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D41EA0" w:rsidRDefault="00D41EA0" w:rsidP="00F90094">
      <w:pPr>
        <w:shd w:val="clear" w:color="auto" w:fill="FFFFFF"/>
        <w:spacing w:before="283" w:after="170" w:line="413" w:lineRule="exact"/>
        <w:jc w:val="center"/>
        <w:rPr>
          <w:b/>
          <w:bCs/>
          <w:color w:val="323232"/>
          <w:spacing w:val="-7"/>
          <w:sz w:val="32"/>
          <w:szCs w:val="32"/>
        </w:rPr>
      </w:pPr>
    </w:p>
    <w:p w:rsidR="00423A6D" w:rsidRPr="00B579F7" w:rsidRDefault="00423A6D" w:rsidP="00423A6D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423A6D" w:rsidRPr="00B579F7" w:rsidRDefault="00423A6D" w:rsidP="00423A6D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noProof/>
        </w:rPr>
        <w:t>от</w:t>
      </w:r>
      <w:r w:rsidRPr="00B579F7">
        <w:rPr>
          <w:b/>
          <w:noProof/>
        </w:rPr>
        <w:t>__________________ № ______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 подготовке документации по внесению изменений в документацию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</w:t>
      </w:r>
      <w:r w:rsidRPr="00B579F7">
        <w:rPr>
          <w:bCs/>
          <w:i/>
          <w:lang w:eastAsia="en-US"/>
        </w:rPr>
        <w:lastRenderedPageBreak/>
        <w:t xml:space="preserve">проект межевания территории / проект межевания территории) </w:t>
      </w:r>
      <w:r w:rsidRPr="00B579F7">
        <w:rPr>
          <w:bCs/>
          <w:lang w:eastAsia="en-US"/>
        </w:rPr>
        <w:t xml:space="preserve">для размещения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Рассмотрев предложение ______________ о внесении изменений в документацию по планировке территории (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579F7">
        <w:rPr>
          <w:bCs/>
          <w:lang w:eastAsia="en-US"/>
        </w:rPr>
        <w:t>,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</w:t>
      </w:r>
      <w:proofErr w:type="gramEnd"/>
      <w:r w:rsidRPr="00B579F7">
        <w:rPr>
          <w:bCs/>
          <w:lang w:eastAsia="en-US"/>
        </w:rPr>
        <w:t xml:space="preserve"> территории» на территории сельского поселения Зуевка муниципального района  Нефтегорский Самарской области, Администрация сельского поселения Зуевка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Осуществить подготовку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Pr="00B579F7">
        <w:rPr>
          <w:bCs/>
          <w:lang w:eastAsia="en-US"/>
        </w:rPr>
        <w:t xml:space="preserve"> утвержденную:</w:t>
      </w:r>
      <w:r w:rsidRPr="00B579F7">
        <w:rPr>
          <w:bCs/>
          <w:lang w:eastAsia="en-US"/>
        </w:rPr>
        <w:tab/>
        <w:t xml:space="preserve">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 xml:space="preserve">в отношении территории (ее отдельных частей)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(кадастровый номер земельного участка или описание границ территории согласно прилагаемой схеме).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 xml:space="preserve">Установить, что подготовленная документация по внесению изменений в документацию по планировке территории должна быть представлена в Администрацию сельского поселения Зуевка муниципального района Нефтегорский  Самарской области в срок </w:t>
      </w:r>
      <w:proofErr w:type="gramStart"/>
      <w:r w:rsidRPr="00B579F7">
        <w:rPr>
          <w:bCs/>
          <w:lang w:eastAsia="en-US"/>
        </w:rPr>
        <w:t>до</w:t>
      </w:r>
      <w:proofErr w:type="gramEnd"/>
      <w:r w:rsidRPr="00B579F7">
        <w:rPr>
          <w:bCs/>
          <w:lang w:eastAsia="en-US"/>
        </w:rPr>
        <w:t xml:space="preserve">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>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сельского поселения Зуевка муниципального района Нефтегорский Самарской области по адресу: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в течение 7 (семи) календарных дней со дня принятия настоящего постановления.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6.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7. Срок действия настоящего постановления составляет _________ месяцев со дня его официального опубликования.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  <w:t xml:space="preserve">                            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  <w:t xml:space="preserve">И.О. Фамилия 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423A6D" w:rsidRDefault="00423A6D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№9</w:t>
      </w:r>
    </w:p>
    <w:p w:rsidR="006378E6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423A6D" w:rsidRPr="00DA11DF" w:rsidRDefault="00423A6D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423A6D" w:rsidRPr="00423A6D" w:rsidRDefault="00F90094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</w:t>
      </w:r>
      <w:r w:rsidR="00423A6D"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F90094" w:rsidRPr="003F7FB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3F7FB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423A6D" w:rsidRPr="00B579F7" w:rsidRDefault="00423A6D" w:rsidP="00423A6D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423A6D" w:rsidRPr="00B579F7" w:rsidRDefault="00423A6D" w:rsidP="00423A6D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__________________ № ______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Об отказе в подготовке документации по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</w:t>
      </w:r>
      <w:r w:rsidRPr="00B579F7">
        <w:rPr>
          <w:bCs/>
          <w:i/>
          <w:lang w:eastAsia="en-US"/>
        </w:rPr>
        <w:lastRenderedPageBreak/>
        <w:t>межевания</w:t>
      </w:r>
      <w:r w:rsidRPr="00B579F7">
        <w:rPr>
          <w:bCs/>
          <w:i/>
          <w:lang w:eastAsia="en-US"/>
        </w:rPr>
        <w:tab/>
        <w:t>территории/проект межевания территории)</w:t>
      </w:r>
      <w:r w:rsidRPr="00B579F7">
        <w:rPr>
          <w:bCs/>
          <w:lang w:eastAsia="en-US"/>
        </w:rPr>
        <w:t xml:space="preserve"> объекта:___________________________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423A6D" w:rsidRPr="00B579F7" w:rsidRDefault="00423A6D" w:rsidP="00423A6D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 xml:space="preserve">Рассмотрев  обращение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подготовке документации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территории),</w:t>
      </w:r>
      <w:r w:rsidRPr="00B579F7">
        <w:rPr>
          <w:bCs/>
          <w:lang w:eastAsia="en-US"/>
        </w:rPr>
        <w:t xml:space="preserve">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</w:t>
      </w:r>
      <w:proofErr w:type="gramEnd"/>
      <w:r w:rsidRPr="00B579F7">
        <w:rPr>
          <w:bCs/>
          <w:lang w:eastAsia="en-US"/>
        </w:rPr>
        <w:t xml:space="preserve"> территории сельского поселения Зуевка муниципального района  Нефтегорский Самарской области, Администрация сельского поселения </w:t>
      </w:r>
      <w:r>
        <w:rPr>
          <w:bCs/>
          <w:lang w:eastAsia="en-US"/>
        </w:rPr>
        <w:t>Зуевка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ПОСТАНОВЛЯЕТ: 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Отказать в подготовке документации по планировке территории </w:t>
      </w:r>
      <w:r w:rsidRPr="00B579F7">
        <w:rPr>
          <w:bCs/>
          <w:i/>
          <w:lang w:eastAsia="en-US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Pr="00B579F7">
        <w:rPr>
          <w:bCs/>
          <w:lang w:eastAsia="en-US"/>
        </w:rPr>
        <w:t>в отношении территории:</w:t>
      </w:r>
      <w:r w:rsidRPr="00B579F7">
        <w:rPr>
          <w:bCs/>
          <w:lang w:eastAsia="en-US"/>
        </w:rPr>
        <w:tab/>
        <w:t xml:space="preserve"> 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lang w:eastAsia="en-US"/>
        </w:rPr>
        <w:tab/>
        <w:t>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423A6D" w:rsidRPr="00B579F7" w:rsidRDefault="00423A6D" w:rsidP="00423A6D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  <w:t xml:space="preserve">                           </w:t>
      </w:r>
      <w:r>
        <w:rPr>
          <w:bCs/>
          <w:lang w:eastAsia="en-US"/>
        </w:rPr>
        <w:t xml:space="preserve">                           </w:t>
      </w:r>
      <w:r w:rsidRPr="00B579F7">
        <w:rPr>
          <w:bCs/>
          <w:lang w:eastAsia="en-US"/>
        </w:rPr>
        <w:t xml:space="preserve">    И.О. Фамилия </w:t>
      </w: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23A6D" w:rsidRPr="00B579F7" w:rsidRDefault="00423A6D" w:rsidP="00423A6D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Приложение №10 </w:t>
      </w:r>
    </w:p>
    <w:p w:rsidR="006378E6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423A6D" w:rsidRPr="00DA11DF" w:rsidRDefault="00423A6D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423A6D" w:rsidRPr="00423A6D" w:rsidRDefault="00F90094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</w:t>
      </w:r>
      <w:r w:rsidR="00423A6D"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976B72" w:rsidRPr="00B579F7" w:rsidRDefault="00976B72" w:rsidP="00976B72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976B72" w:rsidRPr="00B579F7" w:rsidRDefault="00976B72" w:rsidP="00976B72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__________________ № ______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Об отказе в подготовке документации по внесению изменений в документацию по планировке</w:t>
      </w:r>
      <w:proofErr w:type="gramEnd"/>
      <w:r w:rsidRPr="00B579F7">
        <w:rPr>
          <w:bCs/>
          <w:lang w:eastAsia="en-US"/>
        </w:rPr>
        <w:t xml:space="preserve"> территории по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территории/проект </w:t>
      </w:r>
      <w:r w:rsidRPr="00B579F7">
        <w:rPr>
          <w:bCs/>
          <w:i/>
          <w:lang w:eastAsia="en-US"/>
        </w:rPr>
        <w:lastRenderedPageBreak/>
        <w:t>межевания территории)</w:t>
      </w:r>
      <w:r w:rsidRPr="00B579F7">
        <w:rPr>
          <w:bCs/>
          <w:lang w:eastAsia="en-US"/>
        </w:rPr>
        <w:t xml:space="preserve"> объекта: ___________________________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 xml:space="preserve">Рассмотрев  обращение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подготовке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B579F7">
        <w:rPr>
          <w:bCs/>
          <w:lang w:eastAsia="en-US"/>
        </w:rPr>
        <w:t xml:space="preserve"> объекта: ___________________________,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</w:t>
      </w:r>
      <w:proofErr w:type="gramEnd"/>
      <w:r w:rsidRPr="00B579F7">
        <w:rPr>
          <w:bCs/>
          <w:lang w:eastAsia="en-US"/>
        </w:rPr>
        <w:t xml:space="preserve"> утверждение документации по планировке территории» на территории сельского поселения Зуевка муниципального района  Нефтегорский Самарской области, Администрация сельского поселения Зуевка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Отказать в подготовке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</w:t>
      </w:r>
      <w:r w:rsidRPr="00B579F7">
        <w:rPr>
          <w:bCs/>
          <w:i/>
          <w:lang w:eastAsia="en-US"/>
        </w:rPr>
        <w:tab/>
        <w:t>/ проект межевания территории)</w:t>
      </w:r>
      <w:r w:rsidRPr="00B579F7">
        <w:rPr>
          <w:bCs/>
          <w:lang w:eastAsia="en-US"/>
        </w:rPr>
        <w:t xml:space="preserve">, в отношении территории: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Администрацию сельского поселения Зуевка муниципального района Нефтегорский, а также в судебном порядке.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>
        <w:rPr>
          <w:bCs/>
          <w:lang w:eastAsia="en-US"/>
        </w:rPr>
        <w:t xml:space="preserve">                     </w:t>
      </w:r>
      <w:r w:rsidRPr="00B579F7">
        <w:rPr>
          <w:bCs/>
          <w:lang w:eastAsia="en-US"/>
        </w:rPr>
        <w:t xml:space="preserve">И.О. Фамилия </w:t>
      </w: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№11</w:t>
      </w:r>
    </w:p>
    <w:p w:rsidR="003F4E0F" w:rsidRDefault="006378E6" w:rsidP="007D66D7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133404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423A6D" w:rsidRDefault="00423A6D" w:rsidP="007D66D7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423A6D" w:rsidRPr="00423A6D" w:rsidRDefault="00423A6D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423A6D" w:rsidRPr="007D66D7" w:rsidRDefault="00423A6D" w:rsidP="007D66D7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976B72" w:rsidRPr="00B579F7" w:rsidRDefault="00976B72" w:rsidP="00976B72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976B72" w:rsidRPr="00B579F7" w:rsidRDefault="00976B72" w:rsidP="00976B72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______</w:t>
      </w:r>
    </w:p>
    <w:p w:rsidR="00976B72" w:rsidRPr="00B579F7" w:rsidRDefault="00976B72" w:rsidP="00976B72"/>
    <w:p w:rsidR="00976B72" w:rsidRPr="00B579F7" w:rsidRDefault="00976B72" w:rsidP="00976B72">
      <w:pPr>
        <w:jc w:val="center"/>
      </w:pPr>
      <w:r w:rsidRPr="00B579F7">
        <w:t xml:space="preserve">Об утверждении документации по планировке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</w:t>
      </w:r>
      <w:r w:rsidRPr="00B579F7">
        <w:rPr>
          <w:i/>
        </w:rPr>
        <w:lastRenderedPageBreak/>
        <w:t xml:space="preserve">проект межевания территории) </w:t>
      </w:r>
      <w:r w:rsidRPr="00B579F7">
        <w:t xml:space="preserve">для размещения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 в границах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</w:t>
      </w:r>
    </w:p>
    <w:p w:rsidR="00976B72" w:rsidRPr="00B579F7" w:rsidRDefault="00976B72" w:rsidP="00976B72">
      <w:pPr>
        <w:pStyle w:val="ConsPlusNormal"/>
        <w:ind w:firstLine="540"/>
        <w:jc w:val="center"/>
        <w:rPr>
          <w:sz w:val="24"/>
          <w:szCs w:val="24"/>
        </w:rPr>
      </w:pPr>
    </w:p>
    <w:p w:rsidR="00976B72" w:rsidRPr="00B579F7" w:rsidRDefault="00976B72" w:rsidP="00976B72">
      <w:pPr>
        <w:pStyle w:val="ConsPlusNormal"/>
        <w:ind w:firstLine="540"/>
        <w:jc w:val="center"/>
        <w:rPr>
          <w:sz w:val="24"/>
          <w:szCs w:val="24"/>
        </w:rPr>
      </w:pPr>
    </w:p>
    <w:p w:rsidR="00976B72" w:rsidRPr="00B579F7" w:rsidRDefault="00976B72" w:rsidP="00976B72">
      <w:pPr>
        <w:ind w:firstLine="708"/>
        <w:jc w:val="both"/>
      </w:pPr>
      <w:r w:rsidRPr="00B579F7">
        <w:t xml:space="preserve">В соответствии со статьями 41 - 43, 45 Градостроительного </w:t>
      </w:r>
      <w:hyperlink r:id="rId11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B579F7">
          <w:t>кодекса</w:t>
        </w:r>
      </w:hyperlink>
      <w:r w:rsidRPr="00B579F7">
        <w:t xml:space="preserve"> Российской Федерации, </w:t>
      </w:r>
      <w:r w:rsidRPr="00B579F7">
        <w:rPr>
          <w:bCs/>
          <w:lang w:eastAsia="en-US"/>
        </w:rPr>
        <w:t xml:space="preserve">постановлением Администрации сельского поселения Зуевка муниципального района Нефтегорский </w:t>
      </w:r>
      <w:proofErr w:type="gramStart"/>
      <w:r w:rsidRPr="00B579F7">
        <w:rPr>
          <w:bCs/>
          <w:lang w:eastAsia="en-US"/>
        </w:rPr>
        <w:t>от</w:t>
      </w:r>
      <w:proofErr w:type="gramEnd"/>
      <w:r w:rsidRPr="00B579F7">
        <w:rPr>
          <w:bCs/>
          <w:lang w:eastAsia="en-US"/>
        </w:rPr>
        <w:t xml:space="preserve"> ______________ № _______ «</w:t>
      </w:r>
      <w:proofErr w:type="gramStart"/>
      <w:r w:rsidRPr="00B579F7">
        <w:rPr>
          <w:bCs/>
          <w:lang w:eastAsia="en-US"/>
        </w:rPr>
        <w:t>Об</w:t>
      </w:r>
      <w:proofErr w:type="gramEnd"/>
      <w:r w:rsidRPr="00B579F7">
        <w:rPr>
          <w:bCs/>
          <w:lang w:eastAsia="en-US"/>
        </w:rPr>
        <w:t xml:space="preserve">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Зуевка муниципального района  Нефтегорский Самарской области, Администрация сельского поселения Зуевка</w:t>
      </w:r>
    </w:p>
    <w:p w:rsidR="00976B72" w:rsidRPr="00B579F7" w:rsidRDefault="00976B72" w:rsidP="00976B72">
      <w:pPr>
        <w:pStyle w:val="ConsPlusNormal"/>
        <w:ind w:firstLine="540"/>
        <w:jc w:val="both"/>
        <w:rPr>
          <w:sz w:val="24"/>
          <w:szCs w:val="24"/>
        </w:rPr>
      </w:pPr>
    </w:p>
    <w:p w:rsidR="00976B72" w:rsidRPr="00B579F7" w:rsidRDefault="00976B72" w:rsidP="00976B72">
      <w:pPr>
        <w:pStyle w:val="ConsPlusNormal"/>
        <w:ind w:firstLine="540"/>
        <w:jc w:val="center"/>
        <w:rPr>
          <w:b/>
          <w:sz w:val="24"/>
          <w:szCs w:val="24"/>
        </w:rPr>
      </w:pPr>
      <w:r w:rsidRPr="00B579F7">
        <w:rPr>
          <w:b/>
          <w:sz w:val="24"/>
          <w:szCs w:val="24"/>
        </w:rPr>
        <w:t>ПОСТАНОВЛЯЕТ:</w:t>
      </w:r>
    </w:p>
    <w:p w:rsidR="00976B72" w:rsidRPr="00B579F7" w:rsidRDefault="00976B72" w:rsidP="00976B72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6B72" w:rsidRPr="00B579F7" w:rsidRDefault="00976B72" w:rsidP="00976B72">
      <w:pPr>
        <w:ind w:firstLine="540"/>
        <w:jc w:val="both"/>
      </w:pPr>
      <w:r w:rsidRPr="00B579F7">
        <w:t xml:space="preserve">1. Утвердить прилагаемую документацию по планировке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B579F7">
        <w:t xml:space="preserve">для размещения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в границах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Самарской области.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t xml:space="preserve">2. </w:t>
      </w:r>
      <w:r w:rsidRPr="00B579F7">
        <w:rPr>
          <w:bCs/>
          <w:lang w:eastAsia="en-US"/>
        </w:rPr>
        <w:t>Опубликовать настоящее постановление в средствах массовой информации в течение семи дней со дня принятия настоящего Постановления и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976B72" w:rsidRPr="00B579F7" w:rsidRDefault="00976B72" w:rsidP="00976B72">
      <w:pPr>
        <w:autoSpaceDE w:val="0"/>
        <w:autoSpaceDN w:val="0"/>
        <w:ind w:firstLine="540"/>
        <w:jc w:val="both"/>
        <w:rPr>
          <w:color w:val="FF0000"/>
        </w:rPr>
      </w:pPr>
      <w:r w:rsidRPr="00B579F7">
        <w:t xml:space="preserve">3.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осуществить подготовку документации об установлении зон с особыми условиями использования территорий объекта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>с целью последующего внесения в Единый государственный реестр недвижимости (по согласованию).</w:t>
      </w:r>
    </w:p>
    <w:p w:rsidR="00976B72" w:rsidRPr="00B579F7" w:rsidRDefault="00976B72" w:rsidP="00976B72">
      <w:pPr>
        <w:pStyle w:val="ConsPlusNormal"/>
        <w:ind w:firstLine="540"/>
        <w:jc w:val="both"/>
        <w:rPr>
          <w:sz w:val="24"/>
          <w:szCs w:val="24"/>
        </w:rPr>
      </w:pPr>
      <w:r w:rsidRPr="00B579F7">
        <w:rPr>
          <w:sz w:val="24"/>
          <w:szCs w:val="24"/>
        </w:rPr>
        <w:t xml:space="preserve">4. Настоящее Постановление вступает в силу со дня подписания. </w:t>
      </w:r>
    </w:p>
    <w:p w:rsidR="00976B72" w:rsidRPr="00B579F7" w:rsidRDefault="00976B72" w:rsidP="00976B72">
      <w:pPr>
        <w:pStyle w:val="ConsPlusNormal"/>
        <w:ind w:firstLine="540"/>
        <w:jc w:val="both"/>
        <w:rPr>
          <w:sz w:val="24"/>
          <w:szCs w:val="24"/>
        </w:rPr>
      </w:pPr>
    </w:p>
    <w:p w:rsidR="00976B72" w:rsidRPr="00B579F7" w:rsidRDefault="00976B72" w:rsidP="00976B72">
      <w:pPr>
        <w:pStyle w:val="ConsPlusNormal"/>
        <w:ind w:firstLine="540"/>
        <w:jc w:val="both"/>
        <w:rPr>
          <w:sz w:val="24"/>
          <w:szCs w:val="24"/>
        </w:rPr>
      </w:pP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ind w:firstLine="480"/>
        <w:jc w:val="both"/>
      </w:pPr>
      <w:r w:rsidRPr="00B579F7">
        <w:t xml:space="preserve">      Глава </w:t>
      </w:r>
    </w:p>
    <w:p w:rsidR="00976B72" w:rsidRPr="00B579F7" w:rsidRDefault="00976B72" w:rsidP="00976B72">
      <w:pPr>
        <w:jc w:val="both"/>
      </w:pPr>
      <w:r w:rsidRPr="00B579F7">
        <w:t>сельского поселения</w:t>
      </w:r>
    </w:p>
    <w:p w:rsidR="00976B72" w:rsidRPr="00B579F7" w:rsidRDefault="00976B72" w:rsidP="00976B72">
      <w:pPr>
        <w:ind w:firstLine="708"/>
        <w:jc w:val="both"/>
        <w:rPr>
          <w:u w:val="single"/>
        </w:rPr>
      </w:pPr>
      <w:r w:rsidRPr="00B579F7">
        <w:t xml:space="preserve">Зуевка </w:t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  <w:t xml:space="preserve">          </w:t>
      </w:r>
      <w:r w:rsidRPr="00B579F7">
        <w:tab/>
        <w:t xml:space="preserve">        </w:t>
      </w:r>
      <w:r w:rsidRPr="00B579F7">
        <w:tab/>
        <w:t xml:space="preserve">И.О. Фамилия </w:t>
      </w: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jc w:val="both"/>
      </w:pPr>
      <w:r w:rsidRPr="00B579F7">
        <w:t xml:space="preserve">Примечание: утвержденная документация размещена на официальном сайте Администрации сельского поселения Зуевка муниципального района Нефтегорский во вкладке «Градостроительство» раздел «Документация по планировке территории» </w:t>
      </w: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№12</w:t>
      </w:r>
    </w:p>
    <w:p w:rsidR="006378E6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</w:t>
      </w:r>
      <w:r w:rsidR="006E184A">
        <w:rPr>
          <w:bCs/>
          <w:sz w:val="20"/>
          <w:szCs w:val="20"/>
          <w:lang w:eastAsia="en-US"/>
        </w:rPr>
        <w:t xml:space="preserve"> Зуевка</w:t>
      </w:r>
      <w:r w:rsidRPr="00DA11DF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423A6D" w:rsidRPr="00DA11DF" w:rsidRDefault="00423A6D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3F4E0F" w:rsidRPr="00DA11DF" w:rsidRDefault="00F90094" w:rsidP="00976B72">
      <w:pPr>
        <w:widowControl w:val="0"/>
        <w:shd w:val="clear" w:color="auto" w:fill="FFFFFF"/>
        <w:ind w:left="4248"/>
        <w:jc w:val="center"/>
        <w:rPr>
          <w:bCs/>
          <w:sz w:val="28"/>
          <w:szCs w:val="28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 </w:t>
      </w:r>
      <w:r w:rsidR="00423A6D"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976B72" w:rsidRPr="00B579F7" w:rsidRDefault="00976B72" w:rsidP="00976B72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976B72" w:rsidRPr="00B579F7" w:rsidRDefault="00976B72" w:rsidP="00976B72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______</w:t>
      </w:r>
    </w:p>
    <w:p w:rsidR="00976B72" w:rsidRPr="00B579F7" w:rsidRDefault="00976B72" w:rsidP="00976B72">
      <w:pPr>
        <w:jc w:val="center"/>
      </w:pPr>
    </w:p>
    <w:p w:rsidR="00976B72" w:rsidRPr="00B579F7" w:rsidRDefault="00976B72" w:rsidP="00976B72">
      <w:pPr>
        <w:jc w:val="center"/>
      </w:pPr>
      <w:r w:rsidRPr="00B579F7">
        <w:t xml:space="preserve">О </w:t>
      </w:r>
      <w:r w:rsidRPr="00B579F7">
        <w:rPr>
          <w:bCs/>
          <w:lang w:eastAsia="en-US"/>
        </w:rPr>
        <w:t xml:space="preserve">внесении изменений в документацию по планировке </w:t>
      </w:r>
      <w:r w:rsidRPr="00B579F7">
        <w:t xml:space="preserve">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</w:t>
      </w:r>
      <w:r w:rsidRPr="00B579F7">
        <w:rPr>
          <w:i/>
        </w:rPr>
        <w:lastRenderedPageBreak/>
        <w:t xml:space="preserve">межевания территории / проект межевания территории) </w:t>
      </w:r>
      <w:r w:rsidRPr="00B579F7">
        <w:t xml:space="preserve">для  размещения 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  <w:t xml:space="preserve">       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 в границах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</w:t>
      </w:r>
    </w:p>
    <w:p w:rsidR="00976B72" w:rsidRPr="00B579F7" w:rsidRDefault="00976B72" w:rsidP="00976B72">
      <w:pPr>
        <w:pStyle w:val="ConsPlusNormal"/>
        <w:ind w:firstLine="540"/>
        <w:jc w:val="center"/>
        <w:rPr>
          <w:sz w:val="24"/>
          <w:szCs w:val="24"/>
        </w:rPr>
      </w:pPr>
    </w:p>
    <w:p w:rsidR="00976B72" w:rsidRPr="00B579F7" w:rsidRDefault="00976B72" w:rsidP="00976B72">
      <w:pPr>
        <w:ind w:firstLine="708"/>
        <w:jc w:val="both"/>
      </w:pPr>
      <w:proofErr w:type="gramStart"/>
      <w:r w:rsidRPr="00B579F7">
        <w:rPr>
          <w:bCs/>
          <w:lang w:eastAsia="en-US"/>
        </w:rPr>
        <w:t xml:space="preserve">В соответствии со статьей 45 Градостроительного кодекса Российской Федерации,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Зуевка муниципального района  Нефтегорский Самарской области, на основании обращения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внесении изменений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</w:t>
      </w:r>
      <w:proofErr w:type="gramEnd"/>
      <w:r w:rsidRPr="00B579F7">
        <w:rPr>
          <w:bCs/>
          <w:i/>
          <w:lang w:eastAsia="en-US"/>
        </w:rPr>
        <w:t xml:space="preserve"> планировки территории и проект межевания территории/проект межевания территории),</w:t>
      </w:r>
      <w:r w:rsidRPr="00B579F7">
        <w:rPr>
          <w:bCs/>
          <w:lang w:eastAsia="en-US"/>
        </w:rPr>
        <w:t xml:space="preserve"> </w:t>
      </w:r>
      <w:r w:rsidRPr="00B579F7">
        <w:t xml:space="preserve">учитывая протокол публичных слушаний по внесению изменений в документацию по планировке территории для размещения объекта </w:t>
      </w:r>
      <w:r w:rsidRPr="00B579F7">
        <w:tab/>
      </w:r>
      <w:r w:rsidRPr="00B579F7"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  <w:t xml:space="preserve"> </w:t>
      </w:r>
      <w:r w:rsidRPr="00B579F7">
        <w:t xml:space="preserve">и заключение о результатах публичных слушаний по внесению изменений в соответствующую документацию по планировке территории от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proofErr w:type="gramStart"/>
      <w:r w:rsidRPr="00B579F7">
        <w:t>г</w:t>
      </w:r>
      <w:proofErr w:type="gramEnd"/>
      <w:r w:rsidRPr="00B579F7">
        <w:t>., Администрация сельского поселения Зуевка</w:t>
      </w:r>
    </w:p>
    <w:p w:rsidR="00976B72" w:rsidRPr="00B579F7" w:rsidRDefault="00976B72" w:rsidP="00976B72">
      <w:pPr>
        <w:pStyle w:val="ConsPlusNormal"/>
        <w:ind w:firstLine="540"/>
        <w:jc w:val="both"/>
        <w:rPr>
          <w:sz w:val="24"/>
          <w:szCs w:val="24"/>
        </w:rPr>
      </w:pPr>
    </w:p>
    <w:p w:rsidR="00976B72" w:rsidRPr="00B579F7" w:rsidRDefault="00976B72" w:rsidP="00976B72">
      <w:pPr>
        <w:pStyle w:val="ConsPlusNormal"/>
        <w:ind w:firstLine="540"/>
        <w:jc w:val="center"/>
        <w:rPr>
          <w:b/>
          <w:sz w:val="24"/>
          <w:szCs w:val="24"/>
        </w:rPr>
      </w:pPr>
      <w:r w:rsidRPr="00B579F7">
        <w:rPr>
          <w:b/>
          <w:sz w:val="24"/>
          <w:szCs w:val="24"/>
        </w:rPr>
        <w:t>ПОСТАНОВЛЯЕТ:</w:t>
      </w:r>
    </w:p>
    <w:p w:rsidR="00976B72" w:rsidRPr="00B579F7" w:rsidRDefault="00976B72" w:rsidP="00976B72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540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Внести прилагаемые изменения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B579F7">
        <w:rPr>
          <w:bCs/>
          <w:lang w:eastAsia="en-US"/>
        </w:rPr>
        <w:t xml:space="preserve"> утвержденную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ind w:firstLine="540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в отношении территории (ее отдельных частей)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(кадастровый номер земельного участка или описание границ территории согласно прилагаемой схеме).</w:t>
      </w: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976B72" w:rsidRPr="00B579F7" w:rsidRDefault="00976B72" w:rsidP="00976B72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976B72" w:rsidRDefault="00976B72" w:rsidP="00976B72">
      <w:pPr>
        <w:ind w:firstLine="480"/>
        <w:jc w:val="both"/>
      </w:pPr>
      <w:r w:rsidRPr="00B579F7">
        <w:t xml:space="preserve">      </w:t>
      </w:r>
    </w:p>
    <w:p w:rsidR="00976B72" w:rsidRDefault="00976B72" w:rsidP="00976B72">
      <w:pPr>
        <w:ind w:firstLine="480"/>
        <w:jc w:val="both"/>
      </w:pPr>
    </w:p>
    <w:p w:rsidR="00976B72" w:rsidRDefault="00976B72" w:rsidP="00976B72">
      <w:pPr>
        <w:ind w:firstLine="480"/>
        <w:jc w:val="both"/>
      </w:pPr>
    </w:p>
    <w:p w:rsidR="00976B72" w:rsidRPr="00B579F7" w:rsidRDefault="00976B72" w:rsidP="00976B72">
      <w:pPr>
        <w:ind w:firstLine="480"/>
        <w:jc w:val="both"/>
      </w:pPr>
      <w:r w:rsidRPr="00B579F7">
        <w:t xml:space="preserve">Глава </w:t>
      </w:r>
    </w:p>
    <w:p w:rsidR="00976B72" w:rsidRPr="00B579F7" w:rsidRDefault="00976B72" w:rsidP="00976B72">
      <w:pPr>
        <w:jc w:val="both"/>
      </w:pPr>
      <w:r w:rsidRPr="00B579F7">
        <w:t xml:space="preserve">сельского поселения </w:t>
      </w:r>
    </w:p>
    <w:p w:rsidR="00976B72" w:rsidRPr="00B579F7" w:rsidRDefault="00976B72" w:rsidP="00976B72">
      <w:pPr>
        <w:ind w:firstLine="708"/>
        <w:jc w:val="both"/>
        <w:rPr>
          <w:u w:val="single"/>
        </w:rPr>
      </w:pPr>
      <w:r w:rsidRPr="00B579F7">
        <w:t xml:space="preserve">Зуевка  </w:t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  <w:t xml:space="preserve">          </w:t>
      </w:r>
      <w:r w:rsidRPr="00B579F7">
        <w:tab/>
        <w:t xml:space="preserve">        </w:t>
      </w:r>
      <w:r w:rsidRPr="00B579F7">
        <w:tab/>
        <w:t xml:space="preserve">И.О. Фамилия </w:t>
      </w: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jc w:val="both"/>
      </w:pPr>
    </w:p>
    <w:p w:rsidR="00976B72" w:rsidRPr="00B579F7" w:rsidRDefault="00976B72" w:rsidP="00976B72">
      <w:pPr>
        <w:ind w:firstLine="708"/>
        <w:jc w:val="both"/>
      </w:pPr>
      <w:r w:rsidRPr="00B579F7">
        <w:t xml:space="preserve">Примечание: утвержденные внесения изменений в документацию размещены на официальном сайте Администрации сельского поселения Зуевка муниципального района Нефтегорский во вкладке «Градостроительство» раздел «Документация по планировке территории» 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976B72" w:rsidRDefault="00976B72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976B72" w:rsidRDefault="00976B72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976B72" w:rsidRDefault="00976B72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976B72" w:rsidRDefault="00976B72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976B72" w:rsidRDefault="00976B72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№13</w:t>
      </w:r>
    </w:p>
    <w:p w:rsidR="006378E6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</w:t>
      </w:r>
      <w:r w:rsidR="00423A6D">
        <w:rPr>
          <w:bCs/>
          <w:sz w:val="20"/>
          <w:szCs w:val="20"/>
          <w:lang w:eastAsia="en-US"/>
        </w:rPr>
        <w:t xml:space="preserve"> </w:t>
      </w:r>
      <w:r w:rsidR="006E184A">
        <w:rPr>
          <w:bCs/>
          <w:sz w:val="20"/>
          <w:szCs w:val="20"/>
          <w:lang w:eastAsia="en-US"/>
        </w:rPr>
        <w:t>Зуевка</w:t>
      </w:r>
      <w:r w:rsidR="00133404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423A6D" w:rsidRPr="00DA11DF" w:rsidRDefault="00423A6D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423A6D" w:rsidRPr="00423A6D" w:rsidRDefault="00F90094" w:rsidP="00423A6D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 </w:t>
      </w:r>
      <w:r w:rsidR="00423A6D" w:rsidRPr="00423A6D">
        <w:rPr>
          <w:bCs/>
          <w:sz w:val="20"/>
          <w:szCs w:val="20"/>
          <w:lang w:eastAsia="en-US"/>
        </w:rPr>
        <w:t>( в редакции постановления от 30.08.2024 г.№ 87)</w:t>
      </w:r>
    </w:p>
    <w:p w:rsidR="003F4E0F" w:rsidRPr="00DA11DF" w:rsidRDefault="003F4E0F" w:rsidP="00DA11DF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976B72" w:rsidRPr="00B579F7" w:rsidRDefault="00976B72" w:rsidP="00976B72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976B72" w:rsidRPr="00B579F7" w:rsidRDefault="00976B72" w:rsidP="00976B72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______</w:t>
      </w:r>
    </w:p>
    <w:p w:rsidR="00976B72" w:rsidRPr="00B579F7" w:rsidRDefault="00976B72" w:rsidP="00976B72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976B72" w:rsidRPr="00B579F7" w:rsidRDefault="00976B72" w:rsidP="00976B72">
      <w:pPr>
        <w:jc w:val="center"/>
      </w:pP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Об отклонении документации по планировке территории и направлении ее на доработку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</w:t>
      </w:r>
      <w:r w:rsidRPr="00B579F7">
        <w:rPr>
          <w:bCs/>
          <w:i/>
          <w:lang w:eastAsia="en-US"/>
        </w:rPr>
        <w:tab/>
        <w:t>территории/проект межевания территории)</w:t>
      </w:r>
      <w:r w:rsidRPr="00B579F7">
        <w:rPr>
          <w:bCs/>
          <w:lang w:eastAsia="en-US"/>
        </w:rPr>
        <w:t xml:space="preserve">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В соответствии с Градостроительным кодексом Российской Федерации, руководствуясь Федеральным законом от 06.10.2003 г. №131-Ф3 «Об общих принципах организации местного самоуправлении в Российской Федерации», постановлением Администрации сельского поселения Зуевка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Зуевка муниципального района  Нефтегорский Самарской области, Администрация сельского поселения Зуевка</w:t>
      </w:r>
      <w:proofErr w:type="gramEnd"/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976B72" w:rsidRPr="00B579F7" w:rsidRDefault="00976B72" w:rsidP="00976B72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Отклонить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579F7">
        <w:rPr>
          <w:bCs/>
          <w:lang w:eastAsia="en-US"/>
        </w:rPr>
        <w:t xml:space="preserve"> в границах: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и направить ее на доработку.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2. 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Зуевка муниципального района Нефтегорский в сети «Интернет».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Администрацию сельского поселения Зуевка муниципального района Нефтегорский, а также в судебном порядке.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976B72" w:rsidRPr="00B579F7" w:rsidRDefault="00976B72" w:rsidP="00976B72">
      <w:pPr>
        <w:ind w:firstLine="480"/>
        <w:jc w:val="both"/>
      </w:pPr>
      <w:r w:rsidRPr="00B579F7">
        <w:t xml:space="preserve">      Глава </w:t>
      </w:r>
    </w:p>
    <w:p w:rsidR="00976B72" w:rsidRPr="00B579F7" w:rsidRDefault="00976B72" w:rsidP="00976B72">
      <w:pPr>
        <w:jc w:val="both"/>
      </w:pPr>
      <w:r w:rsidRPr="00B579F7">
        <w:t>сельского поселения</w:t>
      </w:r>
    </w:p>
    <w:p w:rsidR="00976B72" w:rsidRPr="00B579F7" w:rsidRDefault="00976B72" w:rsidP="00976B72">
      <w:pPr>
        <w:ind w:firstLine="708"/>
        <w:jc w:val="both"/>
        <w:rPr>
          <w:u w:val="single"/>
        </w:rPr>
      </w:pPr>
      <w:r w:rsidRPr="00B579F7">
        <w:t>Зуевка</w:t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</w:r>
      <w:r w:rsidRPr="00B579F7">
        <w:tab/>
        <w:t xml:space="preserve">          </w:t>
      </w:r>
      <w:r w:rsidRPr="00B579F7">
        <w:tab/>
        <w:t xml:space="preserve">          И.О. Фамилия </w:t>
      </w: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B579F7" w:rsidRDefault="00976B72" w:rsidP="00976B72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976B72" w:rsidRPr="002C32B8" w:rsidRDefault="00976B72" w:rsidP="00976B72">
      <w:pPr>
        <w:jc w:val="both"/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  <w:sectPr w:rsidR="00F90094" w:rsidRPr="00DA11DF" w:rsidSect="00DB069C">
          <w:footnotePr>
            <w:numRestart w:val="eachPage"/>
          </w:footnotePr>
          <w:pgSz w:w="11906" w:h="16838"/>
          <w:pgMar w:top="851" w:right="851" w:bottom="993" w:left="1134" w:header="425" w:footer="709" w:gutter="0"/>
          <w:pgNumType w:start="0"/>
          <w:cols w:space="708"/>
          <w:titlePg/>
          <w:docGrid w:linePitch="360"/>
        </w:sectPr>
      </w:pPr>
      <w:bookmarkStart w:id="6" w:name="_GoBack"/>
      <w:bookmarkEnd w:id="6"/>
    </w:p>
    <w:tbl>
      <w:tblPr>
        <w:tblW w:w="0" w:type="auto"/>
        <w:jc w:val="right"/>
        <w:tblLook w:val="04A0"/>
      </w:tblPr>
      <w:tblGrid>
        <w:gridCol w:w="1231"/>
        <w:gridCol w:w="5954"/>
      </w:tblGrid>
      <w:tr w:rsidR="00F90094" w:rsidRPr="003F7FBA" w:rsidTr="00DB069C">
        <w:trPr>
          <w:jc w:val="right"/>
        </w:trPr>
        <w:tc>
          <w:tcPr>
            <w:tcW w:w="1231" w:type="dxa"/>
            <w:shd w:val="clear" w:color="auto" w:fill="auto"/>
          </w:tcPr>
          <w:p w:rsidR="00F90094" w:rsidRPr="003F7FBA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F7FBA">
              <w:rPr>
                <w:rFonts w:eastAsia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954" w:type="dxa"/>
            <w:shd w:val="clear" w:color="auto" w:fill="auto"/>
          </w:tcPr>
          <w:p w:rsidR="00F90094" w:rsidRPr="00DA11DF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A11DF">
              <w:rPr>
                <w:rFonts w:eastAsia="Calibri"/>
                <w:bCs/>
                <w:sz w:val="20"/>
                <w:szCs w:val="20"/>
              </w:rPr>
              <w:t>Приложение № 14</w:t>
            </w:r>
          </w:p>
          <w:p w:rsidR="00F90094" w:rsidRPr="00DA11DF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11DF">
              <w:rPr>
                <w:rFonts w:eastAsia="Calibri"/>
                <w:sz w:val="20"/>
                <w:szCs w:val="20"/>
              </w:rPr>
              <w:t>к Административному регламенту</w:t>
            </w:r>
            <w:r w:rsidRPr="00DA11D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11DF">
              <w:rPr>
                <w:rFonts w:eastAsia="Calibri"/>
                <w:sz w:val="20"/>
                <w:szCs w:val="20"/>
              </w:rPr>
              <w:t xml:space="preserve">по предоставлению муниципальной услуги «Подготовка и утверждение документации по планировке территории» на территории </w:t>
            </w:r>
            <w:r w:rsidR="006378E6" w:rsidRPr="00DA11DF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="002C43F2">
              <w:rPr>
                <w:rFonts w:eastAsia="Calibri"/>
                <w:sz w:val="20"/>
                <w:szCs w:val="20"/>
              </w:rPr>
              <w:t>Зуевка</w:t>
            </w:r>
            <w:r w:rsidR="006378E6" w:rsidRPr="00DA11DF">
              <w:rPr>
                <w:rFonts w:eastAsia="Calibri"/>
                <w:sz w:val="20"/>
                <w:szCs w:val="20"/>
              </w:rPr>
              <w:t xml:space="preserve"> </w:t>
            </w:r>
            <w:r w:rsidRPr="00DA11DF">
              <w:rPr>
                <w:rFonts w:eastAsia="Calibri"/>
                <w:sz w:val="20"/>
                <w:szCs w:val="20"/>
              </w:rPr>
              <w:t>муниципального района Нефтегорский Самарской области</w:t>
            </w:r>
          </w:p>
          <w:p w:rsidR="00F90094" w:rsidRPr="003F7FBA" w:rsidRDefault="00F90094" w:rsidP="00DB069C">
            <w:pPr>
              <w:autoSpaceDE w:val="0"/>
              <w:autoSpaceDN w:val="0"/>
              <w:adjustRightInd w:val="0"/>
              <w:ind w:hanging="3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90094" w:rsidRPr="00DA11DF" w:rsidRDefault="00F90094" w:rsidP="00F90094">
      <w:pPr>
        <w:widowControl w:val="0"/>
        <w:tabs>
          <w:tab w:val="left" w:pos="567"/>
        </w:tabs>
        <w:ind w:firstLine="426"/>
        <w:jc w:val="center"/>
      </w:pPr>
      <w:r w:rsidRPr="00DA11DF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73"/>
        <w:gridCol w:w="3540"/>
        <w:gridCol w:w="1843"/>
        <w:gridCol w:w="9"/>
        <w:gridCol w:w="1322"/>
        <w:gridCol w:w="9"/>
        <w:gridCol w:w="25"/>
        <w:gridCol w:w="2046"/>
        <w:gridCol w:w="1987"/>
        <w:gridCol w:w="2539"/>
      </w:tblGrid>
      <w:tr w:rsidR="00F90094" w:rsidRPr="00DA11DF" w:rsidTr="00DB069C">
        <w:trPr>
          <w:tblHeader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>Основание для начала административной процедуры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Содержание административных действий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F90094" w:rsidRPr="00DA11DF" w:rsidRDefault="00F90094" w:rsidP="00DB069C">
            <w:r w:rsidRPr="00DA11DF"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F90094" w:rsidP="00DB069C">
            <w:r w:rsidRPr="00DA11DF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Результат административного действия, способ фиксации</w:t>
            </w:r>
          </w:p>
        </w:tc>
      </w:tr>
      <w:tr w:rsidR="00F90094" w:rsidRPr="00DA11DF" w:rsidTr="00DB069C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2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7</w:t>
            </w:r>
          </w:p>
        </w:tc>
      </w:tr>
      <w:tr w:rsidR="00F90094" w:rsidRPr="00DA11DF" w:rsidTr="00DB069C">
        <w:tc>
          <w:tcPr>
            <w:tcW w:w="5000" w:type="pct"/>
            <w:gridSpan w:val="10"/>
            <w:shd w:val="clear" w:color="auto" w:fill="auto"/>
            <w:vAlign w:val="bottom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120" w:line="22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1pt"/>
                <w:rFonts w:eastAsiaTheme="minorHAnsi"/>
                <w:sz w:val="24"/>
                <w:szCs w:val="24"/>
              </w:rPr>
              <w:t xml:space="preserve">Принятие решения о подготовке </w:t>
            </w:r>
            <w:proofErr w:type="gramStart"/>
            <w:r w:rsidRPr="00DA11DF">
              <w:rPr>
                <w:rStyle w:val="211pt"/>
                <w:rFonts w:eastAsiaTheme="minorHAnsi"/>
                <w:sz w:val="24"/>
                <w:szCs w:val="24"/>
              </w:rPr>
              <w:t>документации</w:t>
            </w:r>
            <w:proofErr w:type="gramEnd"/>
            <w:r w:rsidRPr="00DA11DF">
              <w:rPr>
                <w:rStyle w:val="211pt"/>
                <w:rFonts w:eastAsiaTheme="minorHAnsi"/>
                <w:sz w:val="24"/>
                <w:szCs w:val="24"/>
              </w:rPr>
              <w:t xml:space="preserve"> но планировке территории или внесении изменений в документацию по планировке</w:t>
            </w:r>
          </w:p>
          <w:p w:rsidR="00F90094" w:rsidRPr="00DA11DF" w:rsidRDefault="00F90094" w:rsidP="00DB069C">
            <w:pPr>
              <w:pStyle w:val="23"/>
              <w:shd w:val="clear" w:color="auto" w:fill="auto"/>
              <w:spacing w:before="120" w:after="0" w:line="220" w:lineRule="exact"/>
              <w:ind w:left="7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1pt"/>
                <w:rFonts w:eastAsiaTheme="minorHAnsi"/>
                <w:sz w:val="24"/>
                <w:szCs w:val="24"/>
              </w:rPr>
              <w:t>территории</w:t>
            </w:r>
          </w:p>
        </w:tc>
      </w:tr>
      <w:tr w:rsidR="00F90094" w:rsidRPr="00DA11DF" w:rsidTr="00DB069C">
        <w:tc>
          <w:tcPr>
            <w:tcW w:w="5000" w:type="pct"/>
            <w:gridSpan w:val="10"/>
            <w:shd w:val="clear" w:color="auto" w:fill="auto"/>
            <w:vAlign w:val="bottom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ind w:left="47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2pt"/>
                <w:rFonts w:eastAsiaTheme="minorHAnsi"/>
              </w:rPr>
              <w:t>1. Проверка документов и регистрация заявления</w:t>
            </w:r>
          </w:p>
        </w:tc>
      </w:tr>
      <w:tr w:rsidR="00F90094" w:rsidRPr="00DA11DF" w:rsidTr="00DB069C">
        <w:trPr>
          <w:trHeight w:val="18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2.23 Административного регламента</w:t>
            </w:r>
          </w:p>
        </w:tc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Специалист администрации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shd w:val="clear" w:color="auto" w:fill="auto"/>
          </w:tcPr>
          <w:p w:rsidR="00F90094" w:rsidRPr="00DA11DF" w:rsidRDefault="00DB069C" w:rsidP="00DB069C">
            <w:pPr>
              <w:jc w:val="both"/>
              <w:rPr>
                <w:rFonts w:eastAsia="Calibri"/>
              </w:rPr>
            </w:pPr>
            <w:r w:rsidRPr="00DA11DF">
              <w:rPr>
                <w:rFonts w:eastAsia="Calibri"/>
              </w:rPr>
              <w:t>Администрация</w:t>
            </w:r>
            <w:r w:rsidR="00F90094" w:rsidRPr="00DA11DF">
              <w:rPr>
                <w:rFonts w:eastAsia="Calibri"/>
              </w:rPr>
              <w:t>/ ГИС / ПГС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заявления и документов в ГИС (присвоение номера и датирование); </w:t>
            </w:r>
          </w:p>
          <w:p w:rsidR="00F90094" w:rsidRPr="00DA11DF" w:rsidRDefault="00F90094" w:rsidP="00DB069C">
            <w:r w:rsidRPr="00DA11DF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90094" w:rsidRPr="00DA11DF" w:rsidRDefault="00F90094" w:rsidP="00DB069C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F90094" w:rsidRPr="00DA11DF" w:rsidTr="00DB069C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Принятие решения об отказе в приеме документов, </w:t>
            </w:r>
            <w:r w:rsidRPr="00DA11DF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94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56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1472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F90094" w:rsidRPr="00DA11DF" w:rsidRDefault="00DB069C" w:rsidP="00DB069C">
            <w:r w:rsidRPr="00DA11DF">
              <w:rPr>
                <w:rFonts w:eastAsia="Calibri"/>
              </w:rPr>
              <w:t>Администрация</w:t>
            </w:r>
            <w:r w:rsidR="00F90094" w:rsidRPr="00DA11DF">
              <w:rPr>
                <w:rFonts w:eastAsia="Calibri"/>
              </w:rPr>
              <w:t xml:space="preserve">/ ГИС 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Получение сведений посредством СМЭВ</w:t>
            </w:r>
          </w:p>
        </w:tc>
      </w:tr>
      <w:tr w:rsidR="00F90094" w:rsidRPr="00DA11DF" w:rsidTr="00DB069C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пакет  зарегистрированных документов, поступивших должностному лицу,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91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 xml:space="preserve">Специалист Администрации 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СМЭВ</w:t>
            </w:r>
          </w:p>
        </w:tc>
      </w:tr>
      <w:tr w:rsidR="00F90094" w:rsidRPr="00DA11DF" w:rsidTr="00DB069C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91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До 5 рабочих дней со дня направления межведомственного запроса в орган или организацию, </w:t>
            </w:r>
            <w:r w:rsidRPr="00DA11DF"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lastRenderedPageBreak/>
              <w:t xml:space="preserve">Специалист Администрации 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–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получение документов (сведений), необходимых для предоставления государственной (муниципальной) </w:t>
            </w:r>
            <w:r w:rsidRPr="00DA11DF">
              <w:lastRenderedPageBreak/>
              <w:t>услуги</w:t>
            </w:r>
          </w:p>
        </w:tc>
      </w:tr>
      <w:tr w:rsidR="00F90094" w:rsidRPr="00DA11DF" w:rsidTr="00DB069C">
        <w:trPr>
          <w:trHeight w:val="337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F90094" w:rsidRPr="00DA11DF" w:rsidTr="00DB069C">
        <w:trPr>
          <w:trHeight w:val="2733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пакет </w:t>
            </w:r>
            <w:proofErr w:type="spellStart"/>
            <w:proofErr w:type="gramStart"/>
            <w:r w:rsidRPr="00DA11DF">
              <w:t>зарегистрирован-ных</w:t>
            </w:r>
            <w:proofErr w:type="spellEnd"/>
            <w:proofErr w:type="gramEnd"/>
            <w:r w:rsidRPr="00DA11DF">
              <w:t xml:space="preserve"> документов, поступивших должностному лицу,</w:t>
            </w:r>
          </w:p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До 10 рабочих дней         </w:t>
            </w:r>
          </w:p>
        </w:tc>
        <w:tc>
          <w:tcPr>
            <w:tcW w:w="424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основания отказа в предоставлении муниципальной услуги, предусмотренные пунктом 2.23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F90094" w:rsidRPr="00DA11DF" w:rsidTr="00DB069C">
        <w:trPr>
          <w:trHeight w:val="345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Принятие решения</w:t>
            </w:r>
          </w:p>
        </w:tc>
      </w:tr>
      <w:tr w:rsidR="00F90094" w:rsidRPr="00DA11DF" w:rsidTr="00DB069C">
        <w:trPr>
          <w:trHeight w:val="966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 результата предоставления муниципальной </w:t>
            </w:r>
            <w:r w:rsidRPr="00DA11DF">
              <w:rPr>
                <w:rFonts w:eastAsia="Calibri"/>
              </w:rPr>
              <w:lastRenderedPageBreak/>
              <w:t xml:space="preserve">услуги 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 xml:space="preserve">Принятие решения о предоставлении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Не более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Специалист Админист</w:t>
            </w:r>
            <w:r w:rsidRPr="00DA11DF">
              <w:rPr>
                <w:rFonts w:eastAsia="Calibri"/>
              </w:rPr>
              <w:lastRenderedPageBreak/>
              <w:t>рации</w:t>
            </w:r>
            <w:r w:rsidR="00F90094" w:rsidRPr="00DA11DF">
              <w:rPr>
                <w:rFonts w:eastAsia="Calibri"/>
              </w:rPr>
              <w:t>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Глава </w:t>
            </w:r>
            <w:r w:rsidR="00DB069C" w:rsidRPr="00DA11DF">
              <w:rPr>
                <w:rFonts w:eastAsia="Calibri"/>
              </w:rPr>
              <w:t xml:space="preserve">поселения 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>Администрация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Результат предоставления муниципальной </w:t>
            </w:r>
            <w:r w:rsidRPr="00DA11DF">
              <w:rPr>
                <w:rFonts w:eastAsia="Calibri"/>
              </w:rPr>
              <w:lastRenderedPageBreak/>
              <w:t>услуги, подписанный усиленной квалифицированной подписью Главы муниципального района Нефтегорский</w:t>
            </w:r>
          </w:p>
        </w:tc>
      </w:tr>
      <w:tr w:rsidR="00F90094" w:rsidRPr="00DA11DF" w:rsidTr="00DB069C">
        <w:trPr>
          <w:trHeight w:val="1912"/>
        </w:trPr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часа</w:t>
            </w:r>
          </w:p>
        </w:tc>
        <w:tc>
          <w:tcPr>
            <w:tcW w:w="43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</w:tr>
      <w:tr w:rsidR="00F90094" w:rsidRPr="00DA11DF" w:rsidTr="00DB069C">
        <w:trPr>
          <w:trHeight w:val="4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 xml:space="preserve">Выдача результата </w:t>
            </w:r>
          </w:p>
        </w:tc>
      </w:tr>
      <w:tr w:rsidR="00F90094" w:rsidRPr="00DA11DF" w:rsidTr="00DB069C">
        <w:trPr>
          <w:trHeight w:val="1755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ind w:left="34"/>
            </w:pPr>
            <w:r w:rsidRPr="00DA11DF">
              <w:t>Формирование и регистрация результата муниципальной услуги</w:t>
            </w:r>
            <w:proofErr w:type="gramStart"/>
            <w:r w:rsidRPr="00DA11DF">
              <w:t xml:space="preserve"> ,</w:t>
            </w:r>
            <w:proofErr w:type="gramEnd"/>
            <w:r w:rsidRPr="00DA11DF">
              <w:t xml:space="preserve"> в том числе в форме электронного документа в ГИС</w:t>
            </w: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результата предоставления муниципальной услуги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 (в общий срок предоставления муниципальной услуги не включается) 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>Администрация / ГИС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-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90094" w:rsidRPr="00DA11DF" w:rsidTr="00DB069C">
        <w:trPr>
          <w:trHeight w:val="76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в МФЦ результата муниципальной услуги  в форме электронного документа, подписанного усиленной  квалифицированной подписью Главы </w:t>
            </w:r>
            <w:r w:rsidR="002C43F2">
              <w:t xml:space="preserve">сельского поселения Зуевка </w:t>
            </w:r>
            <w:r w:rsidRPr="00DA11DF">
              <w:t xml:space="preserve">муниципального района Нефтегорский 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В сроки, установленные соглашение о взаимодействии между администрацией и МФЦ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>Администрация  / АИС 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выдаче результата муниципальной услуги </w:t>
            </w:r>
          </w:p>
        </w:tc>
      </w:tr>
      <w:tr w:rsidR="00F90094" w:rsidRPr="00DA11DF" w:rsidTr="00DB069C">
        <w:trPr>
          <w:trHeight w:val="1540"/>
        </w:trPr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ГИС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заявителю в личный кабинет на Едином портале </w:t>
            </w:r>
          </w:p>
        </w:tc>
      </w:tr>
      <w:tr w:rsidR="00F90094" w:rsidRPr="00DA11DF" w:rsidTr="00DB069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ind w:left="630"/>
              <w:jc w:val="center"/>
              <w:rPr>
                <w:rFonts w:eastAsia="Calibri"/>
                <w:b/>
              </w:rPr>
            </w:pPr>
            <w:r w:rsidRPr="00DA11DF">
              <w:rPr>
                <w:rFonts w:eastAsia="Calibri"/>
                <w:b/>
              </w:rPr>
              <w:t xml:space="preserve">Принятие решения об утверждении документации по планировке территории или внесения изменений в документацию по планировке территории </w:t>
            </w:r>
          </w:p>
        </w:tc>
      </w:tr>
      <w:tr w:rsidR="00F90094" w:rsidRPr="00DA11DF" w:rsidTr="00DB069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документов и регистрация заявления  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2.23 Административного регламента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рабочего дня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Специалист Администрации 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jc w:val="both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заявления и документов в ГИС (присвоение номера и датирование); 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90094" w:rsidRPr="00DA11DF" w:rsidTr="00DB069C">
        <w:trPr>
          <w:trHeight w:val="1330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Принятие решения </w:t>
            </w:r>
            <w:proofErr w:type="gramStart"/>
            <w:r w:rsidRPr="00DA11DF">
              <w:rPr>
                <w:rFonts w:eastAsia="Calibri"/>
              </w:rPr>
              <w:t>об отказе в приеме документов в случае выявления оснований для отказа в приеме</w:t>
            </w:r>
            <w:proofErr w:type="gramEnd"/>
            <w:r w:rsidRPr="00DA11DF">
              <w:rPr>
                <w:rFonts w:eastAsia="Calibri"/>
              </w:rPr>
              <w:t xml:space="preserve"> документов</w:t>
            </w:r>
          </w:p>
        </w:tc>
        <w:tc>
          <w:tcPr>
            <w:tcW w:w="594" w:type="pct"/>
            <w:gridSpan w:val="2"/>
            <w:vMerge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pPr>
              <w:jc w:val="both"/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488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  <w:rPr>
                <w:rFonts w:eastAsia="Calibri"/>
                <w:b/>
              </w:rPr>
            </w:pPr>
            <w:r w:rsidRPr="00DA11DF">
              <w:rPr>
                <w:rFonts w:eastAsia="Calibri"/>
                <w:b/>
              </w:rPr>
              <w:t xml:space="preserve">Получение сведений посредством СМЭВ 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>пакет  зарегистрированных документов, поступивших должностному лицу,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 xml:space="preserve">Специалист Администрации 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СМЭВ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Получение ответов  на межведомственные запросы, формирование полного комплекта документов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 xml:space="preserve"> / ГИС 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Получение документов (сведений), необходимых для предоставления государственной (муниципальной</w:t>
            </w:r>
            <w:proofErr w:type="gramStart"/>
            <w:r w:rsidRPr="00DA11DF">
              <w:t>0</w:t>
            </w:r>
            <w:proofErr w:type="gramEnd"/>
            <w:r w:rsidRPr="00DA11DF">
              <w:t xml:space="preserve"> услуги</w:t>
            </w:r>
          </w:p>
        </w:tc>
      </w:tr>
      <w:tr w:rsidR="00F90094" w:rsidRPr="00DA11DF" w:rsidTr="00DB069C">
        <w:trPr>
          <w:trHeight w:val="586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</w:pPr>
            <w:r w:rsidRPr="00DA11DF">
              <w:t xml:space="preserve">Рассмотрение документов и сведений </w:t>
            </w:r>
          </w:p>
        </w:tc>
      </w:tr>
      <w:tr w:rsidR="00F90094" w:rsidRPr="00DA11DF" w:rsidTr="00DB069C">
        <w:trPr>
          <w:trHeight w:val="2748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пакет </w:t>
            </w:r>
            <w:proofErr w:type="spellStart"/>
            <w:proofErr w:type="gramStart"/>
            <w:r w:rsidRPr="00DA11DF">
              <w:t>зарегистрирован-ных</w:t>
            </w:r>
            <w:proofErr w:type="spellEnd"/>
            <w:proofErr w:type="gramEnd"/>
            <w:r w:rsidRPr="00DA11DF">
              <w:t xml:space="preserve">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До 20 рабочих дней        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основания отказа в предоставлении муниципальной услуги, предусмотренные пунктом 2.23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F90094" w:rsidRPr="00DA11DF" w:rsidTr="00DB069C">
        <w:trPr>
          <w:trHeight w:val="2748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>соответствие документов  и сведений требованиям нормативных правовых актов предоставления муниципальной услуги, наличие оснований для  проведения публичных слушания или общественных обсуждений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Проведение публичных слушаний  или общественных обсуждений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Не </w:t>
            </w:r>
            <w:proofErr w:type="gramStart"/>
            <w:r w:rsidRPr="00DA11DF">
              <w:rPr>
                <w:rFonts w:eastAsia="Calibri"/>
              </w:rPr>
              <w:t>может быть менее четырнадцати дней</w:t>
            </w:r>
            <w:proofErr w:type="gramEnd"/>
            <w:r w:rsidRPr="00DA11DF">
              <w:rPr>
                <w:rFonts w:eastAsia="Calibri"/>
              </w:rPr>
              <w:t xml:space="preserve"> и более тридцати дней со дня оповещения жителей муниципального образования о проведении публичных слушаний или общественных обсуждений  до дня опубликования заключения о результатах публичных слушаний или общественных обсуждений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Подготовка протокола публичных слушаний или общественных обсуждений и заключения о результатах публичных слушаний или общественных обсуждений </w:t>
            </w:r>
          </w:p>
        </w:tc>
      </w:tr>
      <w:tr w:rsidR="00F90094" w:rsidRPr="00DA11DF" w:rsidTr="00DB069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Проект результата предоставления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Принятие решения о предоставлении муниципальной услуги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рабочих дней со дня опубликования заключения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публичных слушаний или общественных обсуждений или не более 15 рабочих дней</w:t>
            </w:r>
            <w:proofErr w:type="gramStart"/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если законодательством РФ не предусмотрена процедура проведения публичных слушаний  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F90094" w:rsidRPr="00DA11DF" w:rsidRDefault="00553FA9" w:rsidP="00553FA9">
            <w:r w:rsidRPr="00DA11DF">
              <w:lastRenderedPageBreak/>
              <w:t>Специалист Администрации</w:t>
            </w:r>
            <w:r w:rsidR="00F90094" w:rsidRPr="00DA11DF">
              <w:t xml:space="preserve">, </w:t>
            </w:r>
            <w:r w:rsidR="00F90094" w:rsidRPr="00DA11DF">
              <w:lastRenderedPageBreak/>
              <w:t xml:space="preserve">глава </w:t>
            </w:r>
            <w:r w:rsidRPr="00DA11DF">
              <w:t>поселения</w:t>
            </w:r>
            <w:r w:rsidR="00F90094" w:rsidRPr="00DA11DF">
              <w:t xml:space="preserve"> </w:t>
            </w:r>
          </w:p>
        </w:tc>
        <w:tc>
          <w:tcPr>
            <w:tcW w:w="664" w:type="pct"/>
            <w:gridSpan w:val="2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 xml:space="preserve">Администрация / ГИС / ПГС </w:t>
            </w:r>
          </w:p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муниципальной услуги, подписанный уполномоченным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лицом (усиленной квалифицированной подписью Главы муниципального района Нефтегорский)</w:t>
            </w:r>
          </w:p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Формирование решения о предоставлении муниципальной услуги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До 1рабочего часа  </w:t>
            </w:r>
          </w:p>
        </w:tc>
        <w:tc>
          <w:tcPr>
            <w:tcW w:w="427" w:type="pct"/>
            <w:gridSpan w:val="2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64" w:type="pct"/>
            <w:gridSpan w:val="2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vMerge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94" w:rsidRPr="00DA11DF" w:rsidTr="00DB069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Формирование и регистрация результата муниципальной услуги</w:t>
            </w:r>
            <w:proofErr w:type="gramStart"/>
            <w:r w:rsidRPr="00DA11DF">
              <w:t xml:space="preserve"> ,</w:t>
            </w:r>
            <w:proofErr w:type="gramEnd"/>
            <w:r w:rsidRPr="00DA11DF">
              <w:t xml:space="preserve"> в том числе в форме электронного документа в ГИС 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результата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 (в общий срок предоставления муниципальной услуги не включается)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Администрация / ГИС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-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в МФЦ результата муниципальной услуги  в </w:t>
            </w:r>
            <w:r w:rsidRPr="00DA11DF">
              <w:lastRenderedPageBreak/>
              <w:t>форме электронного документа, подписанного усиленной  квалифицированной подписью Главы</w:t>
            </w:r>
            <w:r w:rsidR="002C43F2">
              <w:t xml:space="preserve"> сельского поселения Зуевка</w:t>
            </w:r>
            <w:r w:rsidRPr="00DA11DF">
              <w:t xml:space="preserve"> муниципального района Нефтегорский 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сроки, установленные соглашение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между администрацией и МФЦ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lastRenderedPageBreak/>
              <w:t xml:space="preserve">Специалист </w:t>
            </w:r>
            <w:r w:rsidRPr="00DA11DF">
              <w:lastRenderedPageBreak/>
              <w:t>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>Администрация  / АИС 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 xml:space="preserve">Указание заявителем в </w:t>
            </w:r>
            <w:r w:rsidRPr="00DA11DF">
              <w:lastRenderedPageBreak/>
              <w:t>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ГИС</w:t>
            </w:r>
          </w:p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заявителю в личный кабинет на Едином портале </w:t>
            </w:r>
          </w:p>
        </w:tc>
      </w:tr>
    </w:tbl>
    <w:p w:rsidR="00F90094" w:rsidRPr="00DA11DF" w:rsidRDefault="00F90094" w:rsidP="00F90094">
      <w:pPr>
        <w:autoSpaceDE w:val="0"/>
        <w:autoSpaceDN w:val="0"/>
        <w:adjustRightInd w:val="0"/>
        <w:jc w:val="both"/>
        <w:rPr>
          <w:bCs/>
        </w:rPr>
      </w:pPr>
    </w:p>
    <w:p w:rsidR="005F3A87" w:rsidRPr="00DA11DF" w:rsidRDefault="005F3A87"/>
    <w:sectPr w:rsidR="005F3A87" w:rsidRPr="00DA11DF" w:rsidSect="00DB069C">
      <w:footnotePr>
        <w:numRestart w:val="eachPage"/>
      </w:footnotePr>
      <w:pgSz w:w="16838" w:h="11906" w:orient="landscape"/>
      <w:pgMar w:top="702" w:right="1134" w:bottom="567" w:left="1134" w:header="421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DD" w:rsidRDefault="004B47DD" w:rsidP="00DB069C">
      <w:r>
        <w:separator/>
      </w:r>
    </w:p>
  </w:endnote>
  <w:endnote w:type="continuationSeparator" w:id="0">
    <w:p w:rsidR="004B47DD" w:rsidRDefault="004B47DD" w:rsidP="00DB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DD" w:rsidRDefault="004B47DD" w:rsidP="00DB069C">
      <w:r>
        <w:separator/>
      </w:r>
    </w:p>
  </w:footnote>
  <w:footnote w:type="continuationSeparator" w:id="0">
    <w:p w:rsidR="004B47DD" w:rsidRDefault="004B47DD" w:rsidP="00DB0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67D"/>
    <w:multiLevelType w:val="multilevel"/>
    <w:tmpl w:val="E2DEE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6C4"/>
    <w:multiLevelType w:val="multilevel"/>
    <w:tmpl w:val="8F74E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A00EBD"/>
    <w:multiLevelType w:val="multilevel"/>
    <w:tmpl w:val="16C28A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478D2764"/>
    <w:multiLevelType w:val="hybridMultilevel"/>
    <w:tmpl w:val="5984B164"/>
    <w:lvl w:ilvl="0" w:tplc="793A2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FF4848"/>
    <w:multiLevelType w:val="hybridMultilevel"/>
    <w:tmpl w:val="7E46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90094"/>
    <w:rsid w:val="00017D49"/>
    <w:rsid w:val="000863E0"/>
    <w:rsid w:val="000C43DC"/>
    <w:rsid w:val="00133404"/>
    <w:rsid w:val="001B7A5A"/>
    <w:rsid w:val="002025DD"/>
    <w:rsid w:val="002C43F2"/>
    <w:rsid w:val="0030383C"/>
    <w:rsid w:val="00352DF9"/>
    <w:rsid w:val="00370FB6"/>
    <w:rsid w:val="003E4D2C"/>
    <w:rsid w:val="003F3019"/>
    <w:rsid w:val="003F4E0F"/>
    <w:rsid w:val="00423A6D"/>
    <w:rsid w:val="004B47DD"/>
    <w:rsid w:val="004E4F46"/>
    <w:rsid w:val="004F79C2"/>
    <w:rsid w:val="00506E4C"/>
    <w:rsid w:val="00553FA9"/>
    <w:rsid w:val="00555839"/>
    <w:rsid w:val="005F3A87"/>
    <w:rsid w:val="00625B67"/>
    <w:rsid w:val="0062658F"/>
    <w:rsid w:val="006378E6"/>
    <w:rsid w:val="006572DF"/>
    <w:rsid w:val="00672BDA"/>
    <w:rsid w:val="006A5DDF"/>
    <w:rsid w:val="006E184A"/>
    <w:rsid w:val="00712E74"/>
    <w:rsid w:val="007D66D7"/>
    <w:rsid w:val="009034D7"/>
    <w:rsid w:val="009376AA"/>
    <w:rsid w:val="0097589E"/>
    <w:rsid w:val="00976B72"/>
    <w:rsid w:val="009A0A1F"/>
    <w:rsid w:val="009E2E2C"/>
    <w:rsid w:val="00A4712E"/>
    <w:rsid w:val="00AA7555"/>
    <w:rsid w:val="00AD5E3E"/>
    <w:rsid w:val="00AF7633"/>
    <w:rsid w:val="00B74915"/>
    <w:rsid w:val="00BA5512"/>
    <w:rsid w:val="00C05892"/>
    <w:rsid w:val="00C31EC7"/>
    <w:rsid w:val="00C3295E"/>
    <w:rsid w:val="00CA4D7B"/>
    <w:rsid w:val="00D13796"/>
    <w:rsid w:val="00D41EA0"/>
    <w:rsid w:val="00DA11DF"/>
    <w:rsid w:val="00DB069C"/>
    <w:rsid w:val="00DB15D5"/>
    <w:rsid w:val="00DC1354"/>
    <w:rsid w:val="00E53A59"/>
    <w:rsid w:val="00E5573F"/>
    <w:rsid w:val="00E568D0"/>
    <w:rsid w:val="00F3707C"/>
    <w:rsid w:val="00F90094"/>
    <w:rsid w:val="00FC585C"/>
    <w:rsid w:val="00FD5646"/>
    <w:rsid w:val="00FD7091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  <w:lang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  <w:lang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  <w:rPr>
      <w:lang/>
    </w:rPr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  <w:rPr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3.sam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21861199F598B6D65629C2803167342B8B36D536C305BB8C322E3F290B7C8CC8B4025D2E9A7E4Fk3s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7BB1-2D6C-4B38-952F-33A3E06F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18901</Words>
  <Characters>107736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Compaq_610</cp:lastModifiedBy>
  <cp:revision>24</cp:revision>
  <cp:lastPrinted>2023-05-26T06:32:00Z</cp:lastPrinted>
  <dcterms:created xsi:type="dcterms:W3CDTF">2023-04-26T07:22:00Z</dcterms:created>
  <dcterms:modified xsi:type="dcterms:W3CDTF">2024-09-10T11:06:00Z</dcterms:modified>
</cp:coreProperties>
</file>